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23" w:type="dxa"/>
        <w:tblInd w:w="-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98"/>
        <w:gridCol w:w="2297"/>
        <w:gridCol w:w="3828"/>
      </w:tblGrid>
      <w:tr w:rsidR="00B3239A" w:rsidRPr="000B30C9" w:rsidTr="00B3239A">
        <w:trPr>
          <w:trHeight w:val="2166"/>
        </w:trPr>
        <w:tc>
          <w:tcPr>
            <w:tcW w:w="4698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B3239A" w:rsidRPr="000B30C9" w:rsidRDefault="00B3239A" w:rsidP="00B3239A">
            <w:pPr>
              <w:tabs>
                <w:tab w:val="left" w:pos="1560"/>
              </w:tabs>
              <w:jc w:val="center"/>
              <w:rPr>
                <w:rFonts w:ascii="Times New Roman" w:hAnsi="Times New Roman"/>
                <w:sz w:val="18"/>
                <w:szCs w:val="18"/>
                <w:lang w:val="be-BY"/>
              </w:rPr>
            </w:pPr>
            <w:r w:rsidRPr="000B30C9">
              <w:rPr>
                <w:rFonts w:ascii="Times New Roman" w:hAnsi="Times New Roman"/>
                <w:b/>
                <w:sz w:val="18"/>
                <w:szCs w:val="18"/>
              </w:rPr>
              <w:t>БАШҠОРТОСТАН  РЕСПУБЛИКАҺ</w:t>
            </w:r>
            <w:proofErr w:type="gramStart"/>
            <w:r w:rsidRPr="000B30C9">
              <w:rPr>
                <w:rFonts w:ascii="Times New Roman" w:hAnsi="Times New Roman"/>
                <w:b/>
                <w:sz w:val="18"/>
                <w:szCs w:val="18"/>
              </w:rPr>
              <w:t>Ы</w:t>
            </w:r>
            <w:proofErr w:type="gramEnd"/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be-BY"/>
              </w:rPr>
            </w:pPr>
            <w:proofErr w:type="spellStart"/>
            <w:r w:rsidRPr="000B30C9">
              <w:rPr>
                <w:rFonts w:ascii="Times New Roman" w:hAnsi="Times New Roman"/>
                <w:b/>
                <w:sz w:val="18"/>
                <w:szCs w:val="18"/>
              </w:rPr>
              <w:t>Баш</w:t>
            </w:r>
            <w:proofErr w:type="gramStart"/>
            <w:r w:rsidRPr="000B30C9">
              <w:rPr>
                <w:rFonts w:ascii="Times New Roman" w:hAnsi="Times New Roman"/>
                <w:b/>
                <w:sz w:val="18"/>
                <w:szCs w:val="18"/>
              </w:rPr>
              <w:t>k</w:t>
            </w:r>
            <w:proofErr w:type="gramEnd"/>
            <w:r w:rsidRPr="000B30C9">
              <w:rPr>
                <w:rFonts w:ascii="Times New Roman" w:hAnsi="Times New Roman"/>
                <w:b/>
                <w:sz w:val="18"/>
                <w:szCs w:val="18"/>
              </w:rPr>
              <w:t>ортостан</w:t>
            </w:r>
            <w:proofErr w:type="spellEnd"/>
            <w:r w:rsidRPr="000B30C9">
              <w:rPr>
                <w:rFonts w:ascii="Times New Roman" w:hAnsi="Times New Roman"/>
                <w:b/>
                <w:sz w:val="18"/>
                <w:szCs w:val="18"/>
              </w:rPr>
              <w:t xml:space="preserve"> Республикаһы</w:t>
            </w:r>
            <w:r w:rsidRPr="000B30C9">
              <w:rPr>
                <w:rFonts w:ascii="Times New Roman" w:hAnsi="Times New Roman"/>
                <w:b/>
                <w:sz w:val="18"/>
                <w:szCs w:val="18"/>
                <w:lang w:val="be-BY"/>
              </w:rPr>
              <w:t>ның</w:t>
            </w: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30C9">
              <w:rPr>
                <w:rFonts w:ascii="Times New Roman" w:hAnsi="Times New Roman"/>
                <w:b/>
                <w:sz w:val="18"/>
                <w:szCs w:val="18"/>
              </w:rPr>
              <w:t xml:space="preserve">Туймазы районы </w:t>
            </w: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be-BY"/>
              </w:rPr>
            </w:pPr>
            <w:r w:rsidRPr="000B30C9">
              <w:rPr>
                <w:rFonts w:ascii="Times New Roman" w:hAnsi="Times New Roman"/>
                <w:b/>
                <w:sz w:val="18"/>
                <w:szCs w:val="18"/>
                <w:lang w:val="be-BY"/>
              </w:rPr>
              <w:t>м</w:t>
            </w:r>
            <w:proofErr w:type="spellStart"/>
            <w:r w:rsidRPr="000B30C9">
              <w:rPr>
                <w:rFonts w:ascii="Times New Roman" w:hAnsi="Times New Roman"/>
                <w:b/>
                <w:sz w:val="18"/>
                <w:szCs w:val="18"/>
              </w:rPr>
              <w:t>униципаль</w:t>
            </w:r>
            <w:proofErr w:type="spellEnd"/>
            <w:r w:rsidRPr="000B30C9">
              <w:rPr>
                <w:rFonts w:ascii="Times New Roman" w:hAnsi="Times New Roman"/>
                <w:b/>
                <w:sz w:val="18"/>
                <w:szCs w:val="18"/>
              </w:rPr>
              <w:t xml:space="preserve"> районы</w:t>
            </w:r>
            <w:r w:rsidRPr="000B30C9">
              <w:rPr>
                <w:rFonts w:ascii="Times New Roman" w:hAnsi="Times New Roman"/>
                <w:b/>
                <w:sz w:val="18"/>
                <w:szCs w:val="18"/>
                <w:lang w:val="be-BY"/>
              </w:rPr>
              <w:t>ның</w:t>
            </w: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30C9">
              <w:rPr>
                <w:rFonts w:ascii="Times New Roman" w:hAnsi="Times New Roman"/>
                <w:b/>
                <w:sz w:val="18"/>
                <w:szCs w:val="18"/>
              </w:rPr>
              <w:t xml:space="preserve">Ҡарат </w:t>
            </w:r>
            <w:proofErr w:type="spellStart"/>
            <w:r w:rsidRPr="000B30C9">
              <w:rPr>
                <w:rFonts w:ascii="Times New Roman" w:hAnsi="Times New Roman"/>
                <w:b/>
                <w:sz w:val="18"/>
                <w:szCs w:val="18"/>
              </w:rPr>
              <w:t>ауыл</w:t>
            </w:r>
            <w:proofErr w:type="spellEnd"/>
            <w:r w:rsidRPr="000B30C9">
              <w:rPr>
                <w:rFonts w:ascii="Times New Roman" w:hAnsi="Times New Roman"/>
                <w:b/>
                <w:sz w:val="18"/>
                <w:szCs w:val="18"/>
              </w:rPr>
              <w:t xml:space="preserve"> советы </w:t>
            </w:r>
            <w:r w:rsidRPr="000B30C9">
              <w:rPr>
                <w:rFonts w:ascii="Times New Roman" w:hAnsi="Times New Roman"/>
                <w:b/>
                <w:sz w:val="18"/>
                <w:szCs w:val="18"/>
                <w:lang w:val="be-BY"/>
              </w:rPr>
              <w:t>а</w:t>
            </w:r>
            <w:proofErr w:type="spellStart"/>
            <w:r w:rsidRPr="000B30C9">
              <w:rPr>
                <w:rFonts w:ascii="Times New Roman" w:hAnsi="Times New Roman"/>
                <w:b/>
                <w:sz w:val="18"/>
                <w:szCs w:val="18"/>
              </w:rPr>
              <w:t>уыл</w:t>
            </w:r>
            <w:proofErr w:type="spellEnd"/>
            <w:r w:rsidRPr="000B30C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be-BY"/>
              </w:rPr>
            </w:pPr>
            <w:r w:rsidRPr="000B30C9">
              <w:rPr>
                <w:rFonts w:ascii="Times New Roman" w:hAnsi="Times New Roman"/>
                <w:b/>
                <w:sz w:val="18"/>
                <w:szCs w:val="18"/>
              </w:rPr>
              <w:t>билә</w:t>
            </w:r>
            <w:proofErr w:type="gramStart"/>
            <w:r w:rsidRPr="000B30C9">
              <w:rPr>
                <w:rFonts w:ascii="Times New Roman" w:hAnsi="Times New Roman"/>
                <w:b/>
                <w:sz w:val="18"/>
                <w:szCs w:val="18"/>
              </w:rPr>
              <w:t>м</w:t>
            </w:r>
            <w:proofErr w:type="gramEnd"/>
            <w:r w:rsidRPr="000B30C9">
              <w:rPr>
                <w:rFonts w:ascii="Times New Roman" w:hAnsi="Times New Roman"/>
                <w:b/>
                <w:sz w:val="18"/>
                <w:szCs w:val="18"/>
              </w:rPr>
              <w:t>әһе Хакимиәте</w:t>
            </w: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30C9">
              <w:rPr>
                <w:rFonts w:ascii="Times New Roman" w:hAnsi="Times New Roman"/>
                <w:sz w:val="18"/>
                <w:szCs w:val="18"/>
              </w:rPr>
              <w:t xml:space="preserve">452779,   </w:t>
            </w:r>
            <w:r w:rsidRPr="000B30C9">
              <w:rPr>
                <w:rFonts w:ascii="Times New Roman" w:hAnsi="Times New Roman"/>
                <w:sz w:val="18"/>
                <w:szCs w:val="18"/>
                <w:lang w:val="be-BY"/>
              </w:rPr>
              <w:t xml:space="preserve"> </w:t>
            </w:r>
            <w:r w:rsidRPr="000B30C9">
              <w:rPr>
                <w:rFonts w:ascii="Times New Roman" w:hAnsi="Times New Roman"/>
                <w:sz w:val="18"/>
                <w:szCs w:val="18"/>
              </w:rPr>
              <w:t>Ҡ</w:t>
            </w:r>
            <w:r w:rsidRPr="000B30C9">
              <w:rPr>
                <w:rFonts w:ascii="Times New Roman" w:hAnsi="Times New Roman"/>
                <w:sz w:val="18"/>
                <w:szCs w:val="18"/>
                <w:lang w:val="be-BY"/>
              </w:rPr>
              <w:t xml:space="preserve">арат ауылы, </w:t>
            </w:r>
            <w:r w:rsidRPr="000B30C9">
              <w:rPr>
                <w:rFonts w:ascii="Times New Roman" w:hAnsi="Times New Roman"/>
                <w:sz w:val="18"/>
                <w:szCs w:val="18"/>
              </w:rPr>
              <w:t>Мәктә</w:t>
            </w:r>
            <w:proofErr w:type="gramStart"/>
            <w:r w:rsidRPr="000B30C9">
              <w:rPr>
                <w:rFonts w:ascii="Times New Roman" w:hAnsi="Times New Roman"/>
                <w:sz w:val="18"/>
                <w:szCs w:val="18"/>
              </w:rPr>
              <w:t>п</w:t>
            </w:r>
            <w:proofErr w:type="gramEnd"/>
            <w:r w:rsidRPr="000B30C9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proofErr w:type="spellStart"/>
            <w:r w:rsidRPr="000B30C9">
              <w:rPr>
                <w:rFonts w:ascii="Times New Roman" w:hAnsi="Times New Roman"/>
                <w:sz w:val="18"/>
                <w:szCs w:val="18"/>
              </w:rPr>
              <w:t>урамы</w:t>
            </w:r>
            <w:proofErr w:type="spellEnd"/>
            <w:r w:rsidRPr="000B30C9">
              <w:rPr>
                <w:rFonts w:ascii="Times New Roman" w:hAnsi="Times New Roman"/>
                <w:sz w:val="18"/>
                <w:szCs w:val="18"/>
              </w:rPr>
              <w:t>, 26</w:t>
            </w: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30C9">
              <w:rPr>
                <w:rFonts w:ascii="Times New Roman" w:hAnsi="Times New Roman"/>
                <w:sz w:val="18"/>
                <w:szCs w:val="18"/>
              </w:rPr>
              <w:t xml:space="preserve">тел.  </w:t>
            </w:r>
            <w:r w:rsidRPr="000B30C9">
              <w:rPr>
                <w:rFonts w:ascii="Times New Roman" w:hAnsi="Times New Roman"/>
                <w:sz w:val="18"/>
                <w:szCs w:val="18"/>
                <w:lang w:val="be-BY"/>
              </w:rPr>
              <w:t xml:space="preserve">8 </w:t>
            </w:r>
            <w:r w:rsidRPr="000B30C9">
              <w:rPr>
                <w:rFonts w:ascii="Times New Roman" w:hAnsi="Times New Roman"/>
                <w:sz w:val="18"/>
                <w:szCs w:val="18"/>
              </w:rPr>
              <w:t>(</w:t>
            </w:r>
            <w:r w:rsidRPr="000B30C9">
              <w:rPr>
                <w:rFonts w:ascii="Times New Roman" w:hAnsi="Times New Roman"/>
                <w:sz w:val="18"/>
                <w:szCs w:val="18"/>
                <w:lang w:val="be-BY"/>
              </w:rPr>
              <w:t>34782</w:t>
            </w:r>
            <w:r w:rsidRPr="000B30C9">
              <w:rPr>
                <w:rFonts w:ascii="Times New Roman" w:hAnsi="Times New Roman"/>
                <w:sz w:val="18"/>
                <w:szCs w:val="18"/>
              </w:rPr>
              <w:t>) 36-1-41,    факс (36-1-46)</w:t>
            </w:r>
          </w:p>
          <w:p w:rsidR="00B3239A" w:rsidRPr="000B30C9" w:rsidRDefault="00B3239A" w:rsidP="00B3239A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B3239A" w:rsidRPr="000B30C9" w:rsidRDefault="00B3239A" w:rsidP="00B3239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bidi="ar-SA"/>
              </w:rPr>
              <w:drawing>
                <wp:inline distT="0" distB="0" distL="0" distR="0">
                  <wp:extent cx="942975" cy="1000125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be-BY"/>
              </w:rPr>
            </w:pPr>
            <w:r w:rsidRPr="000B30C9">
              <w:rPr>
                <w:rFonts w:ascii="Times New Roman" w:hAnsi="Times New Roman"/>
                <w:b/>
                <w:sz w:val="18"/>
                <w:szCs w:val="18"/>
                <w:lang w:val="be-BY"/>
              </w:rPr>
              <w:t>РЕСПУБЛИКА БАШКОРТОСТАН</w:t>
            </w: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be-BY"/>
              </w:rPr>
            </w:pPr>
            <w:r w:rsidRPr="000B30C9">
              <w:rPr>
                <w:rFonts w:ascii="Times New Roman" w:hAnsi="Times New Roman"/>
                <w:b/>
                <w:sz w:val="18"/>
                <w:szCs w:val="18"/>
                <w:lang w:val="be-BY"/>
              </w:rPr>
              <w:t>Администрация сельского поселения</w:t>
            </w: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be-BY"/>
              </w:rPr>
            </w:pPr>
            <w:r w:rsidRPr="000B30C9">
              <w:rPr>
                <w:rFonts w:ascii="Times New Roman" w:hAnsi="Times New Roman"/>
                <w:b/>
                <w:sz w:val="18"/>
                <w:szCs w:val="18"/>
                <w:lang w:val="be-BY"/>
              </w:rPr>
              <w:t xml:space="preserve">Каратовский сельсовет </w:t>
            </w: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be-BY"/>
              </w:rPr>
            </w:pPr>
            <w:r w:rsidRPr="000B30C9">
              <w:rPr>
                <w:rFonts w:ascii="Times New Roman" w:hAnsi="Times New Roman"/>
                <w:b/>
                <w:sz w:val="18"/>
                <w:szCs w:val="18"/>
                <w:lang w:val="be-BY"/>
              </w:rPr>
              <w:t xml:space="preserve">муниципального района </w:t>
            </w: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be-BY"/>
              </w:rPr>
            </w:pPr>
            <w:r w:rsidRPr="000B30C9">
              <w:rPr>
                <w:rFonts w:ascii="Times New Roman" w:hAnsi="Times New Roman"/>
                <w:b/>
                <w:sz w:val="18"/>
                <w:szCs w:val="18"/>
                <w:lang w:val="be-BY"/>
              </w:rPr>
              <w:t>Туймазнский район</w:t>
            </w: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30C9">
              <w:rPr>
                <w:rFonts w:ascii="Times New Roman" w:hAnsi="Times New Roman"/>
                <w:b/>
                <w:sz w:val="18"/>
                <w:szCs w:val="18"/>
              </w:rPr>
              <w:t>Республики Башкортостан</w:t>
            </w: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sz w:val="16"/>
              </w:rPr>
            </w:pP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30C9">
              <w:rPr>
                <w:rFonts w:ascii="Times New Roman" w:hAnsi="Times New Roman"/>
                <w:sz w:val="18"/>
                <w:szCs w:val="18"/>
              </w:rPr>
              <w:t xml:space="preserve">452779, </w:t>
            </w:r>
            <w:proofErr w:type="spellStart"/>
            <w:r w:rsidRPr="000B30C9">
              <w:rPr>
                <w:rFonts w:ascii="Times New Roman" w:hAnsi="Times New Roman"/>
                <w:sz w:val="18"/>
                <w:szCs w:val="18"/>
              </w:rPr>
              <w:t>Туймазинский</w:t>
            </w:r>
            <w:proofErr w:type="spellEnd"/>
            <w:r w:rsidRPr="000B30C9">
              <w:rPr>
                <w:rFonts w:ascii="Times New Roman" w:hAnsi="Times New Roman"/>
                <w:sz w:val="18"/>
                <w:szCs w:val="18"/>
              </w:rPr>
              <w:t xml:space="preserve">  район, с. </w:t>
            </w:r>
            <w:proofErr w:type="spellStart"/>
            <w:r w:rsidRPr="000B30C9">
              <w:rPr>
                <w:rFonts w:ascii="Times New Roman" w:hAnsi="Times New Roman"/>
                <w:sz w:val="18"/>
                <w:szCs w:val="18"/>
              </w:rPr>
              <w:t>Каратово</w:t>
            </w:r>
            <w:proofErr w:type="spellEnd"/>
            <w:r w:rsidRPr="000B30C9">
              <w:rPr>
                <w:rFonts w:ascii="Times New Roman" w:hAnsi="Times New Roman"/>
                <w:sz w:val="18"/>
                <w:szCs w:val="18"/>
              </w:rPr>
              <w:t>,</w:t>
            </w:r>
          </w:p>
          <w:p w:rsidR="00B3239A" w:rsidRPr="000B30C9" w:rsidRDefault="00B3239A" w:rsidP="00B323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30C9">
              <w:rPr>
                <w:rFonts w:ascii="Times New Roman" w:hAnsi="Times New Roman"/>
                <w:sz w:val="18"/>
                <w:szCs w:val="18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Школьная</w:t>
            </w:r>
            <w:proofErr w:type="gramEnd"/>
            <w:r w:rsidRPr="000B30C9">
              <w:rPr>
                <w:rFonts w:ascii="Times New Roman" w:hAnsi="Times New Roman"/>
                <w:sz w:val="18"/>
                <w:szCs w:val="18"/>
              </w:rPr>
              <w:t xml:space="preserve">., 26, тел. </w:t>
            </w:r>
            <w:r w:rsidRPr="000B30C9">
              <w:rPr>
                <w:rFonts w:ascii="Times New Roman" w:hAnsi="Times New Roman"/>
                <w:sz w:val="18"/>
                <w:szCs w:val="18"/>
                <w:lang w:val="be-BY"/>
              </w:rPr>
              <w:t xml:space="preserve"> 8(34782) </w:t>
            </w:r>
            <w:r w:rsidRPr="000B30C9">
              <w:rPr>
                <w:rFonts w:ascii="Times New Roman" w:hAnsi="Times New Roman"/>
                <w:sz w:val="18"/>
                <w:szCs w:val="18"/>
              </w:rPr>
              <w:t>36-1-41,36-1-46</w:t>
            </w:r>
          </w:p>
          <w:p w:rsidR="00B3239A" w:rsidRPr="000B30C9" w:rsidRDefault="00B3239A" w:rsidP="00B3239A">
            <w:pPr>
              <w:ind w:firstLine="284"/>
              <w:jc w:val="center"/>
              <w:rPr>
                <w:rFonts w:ascii="Times New Roman" w:hAnsi="Times New Roman"/>
              </w:rPr>
            </w:pPr>
            <w:proofErr w:type="spellStart"/>
            <w:r w:rsidRPr="000B30C9">
              <w:rPr>
                <w:rFonts w:ascii="Times New Roman" w:hAnsi="Times New Roman"/>
                <w:sz w:val="18"/>
                <w:szCs w:val="18"/>
              </w:rPr>
              <w:t>эл</w:t>
            </w:r>
            <w:proofErr w:type="spellEnd"/>
            <w:r w:rsidRPr="000B30C9">
              <w:rPr>
                <w:rFonts w:ascii="Times New Roman" w:hAnsi="Times New Roman"/>
                <w:sz w:val="18"/>
                <w:szCs w:val="18"/>
              </w:rPr>
              <w:t>. адрес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4E48A7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hyperlink r:id="rId7" w:history="1">
              <w:r w:rsidRPr="004E48A7">
                <w:rPr>
                  <w:rStyle w:val="a8"/>
                  <w:color w:val="auto"/>
                  <w:sz w:val="18"/>
                  <w:szCs w:val="18"/>
                </w:rPr>
                <w:t>60.</w:t>
              </w:r>
              <w:r w:rsidRPr="004E48A7">
                <w:rPr>
                  <w:rStyle w:val="a8"/>
                  <w:color w:val="auto"/>
                  <w:sz w:val="18"/>
                  <w:szCs w:val="18"/>
                  <w:lang w:val="en-US"/>
                </w:rPr>
                <w:t>karat</w:t>
              </w:r>
              <w:r w:rsidRPr="004E48A7">
                <w:rPr>
                  <w:rStyle w:val="a8"/>
                  <w:color w:val="auto"/>
                  <w:sz w:val="18"/>
                  <w:szCs w:val="18"/>
                </w:rPr>
                <w:t>@</w:t>
              </w:r>
              <w:proofErr w:type="spellStart"/>
              <w:r w:rsidRPr="004E48A7">
                <w:rPr>
                  <w:rStyle w:val="a8"/>
                  <w:color w:val="auto"/>
                  <w:sz w:val="18"/>
                  <w:szCs w:val="18"/>
                  <w:lang w:val="en-US"/>
                </w:rPr>
                <w:t>bashkortostan</w:t>
              </w:r>
              <w:proofErr w:type="spellEnd"/>
              <w:r w:rsidRPr="004E48A7">
                <w:rPr>
                  <w:rStyle w:val="a8"/>
                  <w:color w:val="auto"/>
                  <w:sz w:val="18"/>
                  <w:szCs w:val="18"/>
                </w:rPr>
                <w:t>.</w:t>
              </w:r>
              <w:proofErr w:type="spellStart"/>
              <w:r w:rsidRPr="004E48A7">
                <w:rPr>
                  <w:rStyle w:val="a8"/>
                  <w:color w:val="auto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</w:tc>
      </w:tr>
    </w:tbl>
    <w:p w:rsidR="00B3239A" w:rsidRPr="006540CE" w:rsidRDefault="00B3239A" w:rsidP="00B3239A">
      <w:pPr>
        <w:jc w:val="center"/>
        <w:rPr>
          <w:rFonts w:ascii="Times New Roman" w:hAnsi="Times New Roman"/>
          <w:b/>
          <w:sz w:val="16"/>
          <w:szCs w:val="16"/>
        </w:rPr>
      </w:pPr>
    </w:p>
    <w:p w:rsidR="00B3239A" w:rsidRDefault="00B3239A" w:rsidP="00B3239A">
      <w:pPr>
        <w:suppressAutoHyphens/>
        <w:spacing w:line="360" w:lineRule="auto"/>
        <w:jc w:val="both"/>
        <w:rPr>
          <w:rFonts w:ascii="Times New Roman" w:eastAsia="Times New Roman" w:hAnsi="Times New Roman"/>
          <w:b/>
          <w:sz w:val="26"/>
          <w:szCs w:val="26"/>
          <w:lang w:eastAsia="ar-SA"/>
        </w:rPr>
      </w:pPr>
      <w:r w:rsidRPr="002B2495">
        <w:rPr>
          <w:rFonts w:ascii="Times New Roman" w:eastAsia="Times New Roman" w:hAnsi="Times New Roman"/>
          <w:b/>
          <w:sz w:val="26"/>
          <w:szCs w:val="26"/>
          <w:lang w:eastAsia="ar-SA"/>
        </w:rPr>
        <w:tab/>
      </w:r>
      <w:r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       </w:t>
      </w:r>
      <w:r w:rsidRPr="002B2495">
        <w:rPr>
          <w:rFonts w:ascii="Times New Roman" w:eastAsia="Times New Roman" w:hAnsi="Times New Roman"/>
          <w:b/>
          <w:sz w:val="26"/>
          <w:szCs w:val="26"/>
          <w:lang w:eastAsia="ar-SA"/>
        </w:rPr>
        <w:t>ҠАРАР</w:t>
      </w:r>
      <w:r w:rsidRPr="002B2495">
        <w:rPr>
          <w:rFonts w:ascii="Times New Roman" w:eastAsia="Times New Roman" w:hAnsi="Times New Roman"/>
          <w:b/>
          <w:sz w:val="26"/>
          <w:szCs w:val="26"/>
          <w:lang w:eastAsia="ar-SA"/>
        </w:rPr>
        <w:tab/>
      </w:r>
      <w:r w:rsidRPr="002B2495">
        <w:rPr>
          <w:rFonts w:ascii="Times New Roman" w:eastAsia="Times New Roman" w:hAnsi="Times New Roman"/>
          <w:b/>
          <w:sz w:val="26"/>
          <w:szCs w:val="26"/>
          <w:lang w:eastAsia="ar-SA"/>
        </w:rPr>
        <w:tab/>
      </w:r>
      <w:r w:rsidRPr="002B2495">
        <w:rPr>
          <w:rFonts w:ascii="Times New Roman" w:eastAsia="Times New Roman" w:hAnsi="Times New Roman"/>
          <w:b/>
          <w:sz w:val="26"/>
          <w:szCs w:val="26"/>
          <w:lang w:eastAsia="ar-SA"/>
        </w:rPr>
        <w:tab/>
      </w:r>
      <w:r w:rsidRPr="002B2495">
        <w:rPr>
          <w:rFonts w:ascii="Times New Roman" w:eastAsia="Times New Roman" w:hAnsi="Times New Roman"/>
          <w:b/>
          <w:sz w:val="26"/>
          <w:szCs w:val="26"/>
          <w:lang w:eastAsia="ar-SA"/>
        </w:rPr>
        <w:tab/>
      </w:r>
      <w:r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        </w:t>
      </w:r>
      <w:r w:rsidRPr="002B2495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            ПОСТАНОВЛЕНИЕ</w:t>
      </w:r>
    </w:p>
    <w:p w:rsidR="00D95402" w:rsidRDefault="00D95402" w:rsidP="00D95402">
      <w:pPr>
        <w:pStyle w:val="a3"/>
        <w:rPr>
          <w:rFonts w:ascii="Times New Roman" w:hAnsi="Times New Roman"/>
          <w:lang w:val="ru-RU"/>
        </w:rPr>
      </w:pPr>
    </w:p>
    <w:p w:rsidR="00D95402" w:rsidRDefault="00B3239A" w:rsidP="00D9540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9491B">
        <w:rPr>
          <w:rFonts w:ascii="Times New Roman" w:hAnsi="Times New Roman"/>
          <w:sz w:val="28"/>
          <w:szCs w:val="28"/>
        </w:rPr>
        <w:t>«2</w:t>
      </w:r>
      <w:r>
        <w:rPr>
          <w:rFonts w:ascii="Times New Roman" w:hAnsi="Times New Roman"/>
          <w:sz w:val="28"/>
          <w:szCs w:val="28"/>
        </w:rPr>
        <w:t>1</w:t>
      </w:r>
      <w:r w:rsidR="00A9491B">
        <w:rPr>
          <w:rFonts w:ascii="Times New Roman" w:hAnsi="Times New Roman"/>
          <w:sz w:val="28"/>
          <w:szCs w:val="28"/>
        </w:rPr>
        <w:t>» ию</w:t>
      </w:r>
      <w:r>
        <w:rPr>
          <w:rFonts w:ascii="Times New Roman" w:hAnsi="Times New Roman"/>
          <w:sz w:val="28"/>
          <w:szCs w:val="28"/>
        </w:rPr>
        <w:t>л</w:t>
      </w:r>
      <w:r w:rsidR="00D95402">
        <w:rPr>
          <w:rFonts w:ascii="Times New Roman" w:hAnsi="Times New Roman"/>
          <w:sz w:val="28"/>
          <w:szCs w:val="28"/>
        </w:rPr>
        <w:t>ь  20</w:t>
      </w:r>
      <w:r>
        <w:rPr>
          <w:rFonts w:ascii="Times New Roman" w:hAnsi="Times New Roman"/>
          <w:sz w:val="28"/>
          <w:szCs w:val="28"/>
        </w:rPr>
        <w:t>21</w:t>
      </w:r>
      <w:r w:rsidR="00D954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5402">
        <w:rPr>
          <w:rFonts w:ascii="Times New Roman" w:hAnsi="Times New Roman"/>
          <w:sz w:val="28"/>
          <w:szCs w:val="28"/>
        </w:rPr>
        <w:t>й</w:t>
      </w:r>
      <w:proofErr w:type="spellEnd"/>
      <w:r w:rsidR="00D95402">
        <w:rPr>
          <w:rFonts w:ascii="Times New Roman" w:hAnsi="Times New Roman"/>
          <w:sz w:val="28"/>
          <w:szCs w:val="28"/>
        </w:rPr>
        <w:t xml:space="preserve">.                      </w:t>
      </w:r>
      <w:r w:rsidR="00A949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9724E7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                        « 21</w:t>
      </w:r>
      <w:r w:rsidR="00D95402">
        <w:rPr>
          <w:rFonts w:ascii="Times New Roman" w:hAnsi="Times New Roman"/>
          <w:sz w:val="28"/>
          <w:szCs w:val="28"/>
        </w:rPr>
        <w:t>» ию</w:t>
      </w:r>
      <w:r>
        <w:rPr>
          <w:rFonts w:ascii="Times New Roman" w:hAnsi="Times New Roman"/>
          <w:sz w:val="28"/>
          <w:szCs w:val="28"/>
        </w:rPr>
        <w:t>л</w:t>
      </w:r>
      <w:r w:rsidR="00D95402">
        <w:rPr>
          <w:rFonts w:ascii="Times New Roman" w:hAnsi="Times New Roman"/>
          <w:sz w:val="28"/>
          <w:szCs w:val="28"/>
        </w:rPr>
        <w:t>я 20</w:t>
      </w:r>
      <w:r>
        <w:rPr>
          <w:rFonts w:ascii="Times New Roman" w:hAnsi="Times New Roman"/>
          <w:sz w:val="28"/>
          <w:szCs w:val="28"/>
        </w:rPr>
        <w:t>21</w:t>
      </w:r>
      <w:r w:rsidR="00D95402">
        <w:rPr>
          <w:rFonts w:ascii="Times New Roman" w:hAnsi="Times New Roman"/>
          <w:sz w:val="28"/>
          <w:szCs w:val="28"/>
        </w:rPr>
        <w:t xml:space="preserve"> г.</w:t>
      </w:r>
    </w:p>
    <w:p w:rsidR="00D95402" w:rsidRDefault="00D95402" w:rsidP="00D95402">
      <w:pPr>
        <w:rPr>
          <w:rFonts w:ascii="Times New Roman" w:hAnsi="Times New Roman" w:cs="Times New Roman"/>
          <w:sz w:val="28"/>
          <w:szCs w:val="28"/>
        </w:rPr>
      </w:pPr>
    </w:p>
    <w:p w:rsidR="00D95402" w:rsidRDefault="00D95402" w:rsidP="00D95402">
      <w:pPr>
        <w:rPr>
          <w:rFonts w:ascii="Times New Roman" w:hAnsi="Times New Roman" w:cs="Times New Roman"/>
          <w:sz w:val="28"/>
          <w:szCs w:val="28"/>
        </w:rPr>
      </w:pPr>
    </w:p>
    <w:p w:rsidR="00D95402" w:rsidRPr="00B04C9B" w:rsidRDefault="00D95402" w:rsidP="00D95402">
      <w:pPr>
        <w:jc w:val="center"/>
        <w:rPr>
          <w:rFonts w:ascii="Times New Roman" w:hAnsi="Times New Roman" w:cs="Times New Roman"/>
          <w:sz w:val="26"/>
          <w:szCs w:val="26"/>
        </w:rPr>
      </w:pPr>
      <w:r w:rsidRPr="00B04C9B">
        <w:rPr>
          <w:rFonts w:ascii="Times New Roman" w:hAnsi="Times New Roman" w:cs="Times New Roman"/>
          <w:sz w:val="26"/>
          <w:szCs w:val="26"/>
        </w:rPr>
        <w:t>Об утверждении</w:t>
      </w:r>
      <w:r w:rsidR="00A5202D" w:rsidRPr="00B04C9B">
        <w:rPr>
          <w:rFonts w:ascii="Times New Roman" w:hAnsi="Times New Roman" w:cs="Times New Roman"/>
          <w:sz w:val="26"/>
          <w:szCs w:val="26"/>
        </w:rPr>
        <w:t xml:space="preserve"> </w:t>
      </w:r>
      <w:r w:rsidR="000C1B38" w:rsidRPr="00B04C9B">
        <w:rPr>
          <w:rFonts w:ascii="Times New Roman" w:hAnsi="Times New Roman" w:cs="Times New Roman"/>
          <w:sz w:val="26"/>
          <w:szCs w:val="26"/>
        </w:rPr>
        <w:t xml:space="preserve"> целевой </w:t>
      </w:r>
      <w:r w:rsidRPr="00B04C9B">
        <w:rPr>
          <w:rFonts w:ascii="Times New Roman" w:hAnsi="Times New Roman" w:cs="Times New Roman"/>
          <w:sz w:val="26"/>
          <w:szCs w:val="26"/>
        </w:rPr>
        <w:t xml:space="preserve"> муниципальной про</w:t>
      </w:r>
      <w:r w:rsidRPr="00B04C9B">
        <w:rPr>
          <w:rFonts w:ascii="Times New Roman" w:hAnsi="Times New Roman" w:cs="Times New Roman"/>
          <w:sz w:val="26"/>
          <w:szCs w:val="26"/>
        </w:rPr>
        <w:softHyphen/>
        <w:t xml:space="preserve">граммы </w:t>
      </w:r>
      <w:r w:rsidRPr="00B04C9B">
        <w:rPr>
          <w:rFonts w:ascii="Times New Roman" w:hAnsi="Times New Roman" w:cs="Times New Roman"/>
          <w:spacing w:val="13"/>
          <w:sz w:val="26"/>
          <w:szCs w:val="26"/>
        </w:rPr>
        <w:t xml:space="preserve">в  области энергосбережения и </w:t>
      </w:r>
      <w:r w:rsidRPr="00B04C9B">
        <w:rPr>
          <w:rFonts w:ascii="Times New Roman" w:hAnsi="Times New Roman" w:cs="Times New Roman"/>
          <w:spacing w:val="3"/>
          <w:sz w:val="26"/>
          <w:szCs w:val="26"/>
        </w:rPr>
        <w:t>повышения   энергетической   эффективности</w:t>
      </w:r>
      <w:r w:rsidRPr="00B04C9B">
        <w:rPr>
          <w:rFonts w:ascii="Times New Roman" w:hAnsi="Times New Roman" w:cs="Times New Roman"/>
          <w:sz w:val="26"/>
          <w:szCs w:val="26"/>
        </w:rPr>
        <w:t xml:space="preserve"> в сельском поселении </w:t>
      </w:r>
      <w:proofErr w:type="spellStart"/>
      <w:r w:rsidR="00B3239A" w:rsidRPr="00B04C9B">
        <w:rPr>
          <w:rFonts w:ascii="Times New Roman" w:hAnsi="Times New Roman" w:cs="Times New Roman"/>
          <w:sz w:val="26"/>
          <w:szCs w:val="26"/>
        </w:rPr>
        <w:t>Каратовский</w:t>
      </w:r>
      <w:proofErr w:type="spellEnd"/>
      <w:r w:rsidR="00B3239A" w:rsidRPr="00B04C9B">
        <w:rPr>
          <w:rFonts w:ascii="Times New Roman" w:hAnsi="Times New Roman" w:cs="Times New Roman"/>
          <w:sz w:val="26"/>
          <w:szCs w:val="26"/>
        </w:rPr>
        <w:t xml:space="preserve"> </w:t>
      </w:r>
      <w:r w:rsidRPr="00B04C9B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 w:rsidR="00B3239A" w:rsidRPr="00B04C9B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B04C9B">
        <w:rPr>
          <w:rFonts w:ascii="Times New Roman" w:hAnsi="Times New Roman" w:cs="Times New Roman"/>
          <w:sz w:val="26"/>
          <w:szCs w:val="26"/>
        </w:rPr>
        <w:t xml:space="preserve"> райо</w:t>
      </w:r>
      <w:r w:rsidR="00A5202D" w:rsidRPr="00B04C9B">
        <w:rPr>
          <w:rFonts w:ascii="Times New Roman" w:hAnsi="Times New Roman" w:cs="Times New Roman"/>
          <w:sz w:val="26"/>
          <w:szCs w:val="26"/>
        </w:rPr>
        <w:t xml:space="preserve">н Республики Башкортостан на </w:t>
      </w:r>
      <w:r w:rsidR="00B3239A" w:rsidRPr="00B04C9B">
        <w:rPr>
          <w:rFonts w:ascii="Times New Roman" w:hAnsi="Times New Roman" w:cs="Times New Roman"/>
          <w:sz w:val="26"/>
          <w:szCs w:val="26"/>
        </w:rPr>
        <w:t>2021 – 202</w:t>
      </w:r>
      <w:r w:rsidR="0076117F">
        <w:rPr>
          <w:rFonts w:ascii="Times New Roman" w:hAnsi="Times New Roman" w:cs="Times New Roman"/>
          <w:sz w:val="26"/>
          <w:szCs w:val="26"/>
        </w:rPr>
        <w:t>5</w:t>
      </w:r>
      <w:r w:rsidR="00B3239A" w:rsidRPr="00B04C9B">
        <w:rPr>
          <w:rFonts w:ascii="Times New Roman" w:hAnsi="Times New Roman" w:cs="Times New Roman"/>
          <w:sz w:val="26"/>
          <w:szCs w:val="26"/>
        </w:rPr>
        <w:t xml:space="preserve"> </w:t>
      </w:r>
      <w:r w:rsidRPr="00B04C9B">
        <w:rPr>
          <w:rFonts w:ascii="Times New Roman" w:hAnsi="Times New Roman" w:cs="Times New Roman"/>
          <w:sz w:val="26"/>
          <w:szCs w:val="26"/>
        </w:rPr>
        <w:t>годы</w:t>
      </w:r>
    </w:p>
    <w:p w:rsidR="00B3239A" w:rsidRPr="000C1B38" w:rsidRDefault="00B3239A" w:rsidP="00D9540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C1B38" w:rsidRPr="000C1B38" w:rsidRDefault="000C1B38" w:rsidP="000C1B38">
      <w:pPr>
        <w:tabs>
          <w:tab w:val="left" w:pos="1094"/>
        </w:tabs>
        <w:spacing w:line="326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0C1B38">
        <w:rPr>
          <w:rFonts w:ascii="Times New Roman" w:hAnsi="Times New Roman" w:cs="Times New Roman"/>
          <w:bCs/>
          <w:sz w:val="26"/>
          <w:szCs w:val="26"/>
        </w:rPr>
        <w:t>В соответствии с Федеральным Законом Российской Федерации от 23.11.2009 года №261-ФЗ «Об энергосбережении и повышении энергетической эффективности и о внесении изменений в отдельные законодательные акты Российской Федерации», Распоряжением Правительства РФ от 01.12.2009 года № 1830-р «Об утверждении плана мероприятий по энергосбережению и повышению энергетической эффективности в РФ, Постановлением Правительства РФ от 31.12.2009 года № 1225 « О требованиях к региональным и муниципальным программам</w:t>
      </w:r>
      <w:proofErr w:type="gramEnd"/>
      <w:r w:rsidRPr="000C1B38">
        <w:rPr>
          <w:rFonts w:ascii="Times New Roman" w:hAnsi="Times New Roman" w:cs="Times New Roman"/>
          <w:bCs/>
          <w:sz w:val="26"/>
          <w:szCs w:val="26"/>
        </w:rPr>
        <w:t xml:space="preserve"> в области энергосбережения и  повышения энергетической эффективности» и, в целях снижения расходов бюджета поселения</w:t>
      </w:r>
    </w:p>
    <w:p w:rsidR="000C1B38" w:rsidRPr="000C1B38" w:rsidRDefault="000C1B38" w:rsidP="000C1B38">
      <w:pPr>
        <w:pStyle w:val="a5"/>
        <w:tabs>
          <w:tab w:val="left" w:pos="1094"/>
        </w:tabs>
        <w:spacing w:line="326" w:lineRule="exact"/>
        <w:ind w:left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C1B38">
        <w:rPr>
          <w:rFonts w:ascii="Times New Roman" w:hAnsi="Times New Roman" w:cs="Times New Roman"/>
          <w:bCs/>
          <w:sz w:val="26"/>
          <w:szCs w:val="26"/>
        </w:rPr>
        <w:t xml:space="preserve">ПОСТАНОВЛЯЕТ: </w:t>
      </w:r>
    </w:p>
    <w:p w:rsidR="000C1B38" w:rsidRPr="000C1B38" w:rsidRDefault="000C1B38" w:rsidP="000C1B38">
      <w:pPr>
        <w:pStyle w:val="a5"/>
        <w:numPr>
          <w:ilvl w:val="0"/>
          <w:numId w:val="1"/>
        </w:numPr>
        <w:tabs>
          <w:tab w:val="left" w:pos="1094"/>
        </w:tabs>
        <w:spacing w:line="326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C1B38">
        <w:rPr>
          <w:rFonts w:ascii="Times New Roman" w:hAnsi="Times New Roman" w:cs="Times New Roman"/>
          <w:bCs/>
          <w:sz w:val="26"/>
          <w:szCs w:val="26"/>
        </w:rPr>
        <w:t xml:space="preserve">Утвердить </w:t>
      </w:r>
      <w:r w:rsidR="00B3239A">
        <w:rPr>
          <w:rFonts w:ascii="Times New Roman" w:hAnsi="Times New Roman" w:cs="Times New Roman"/>
          <w:bCs/>
          <w:sz w:val="26"/>
          <w:szCs w:val="26"/>
        </w:rPr>
        <w:t>Ц</w:t>
      </w:r>
      <w:r>
        <w:rPr>
          <w:rFonts w:ascii="Times New Roman" w:hAnsi="Times New Roman" w:cs="Times New Roman"/>
          <w:bCs/>
          <w:sz w:val="26"/>
          <w:szCs w:val="26"/>
        </w:rPr>
        <w:t>елев</w:t>
      </w:r>
      <w:r w:rsidR="00B3239A">
        <w:rPr>
          <w:rFonts w:ascii="Times New Roman" w:hAnsi="Times New Roman" w:cs="Times New Roman"/>
          <w:bCs/>
          <w:sz w:val="26"/>
          <w:szCs w:val="26"/>
        </w:rPr>
        <w:t xml:space="preserve">ую муниципальную </w:t>
      </w:r>
      <w:r>
        <w:rPr>
          <w:rFonts w:ascii="Times New Roman" w:hAnsi="Times New Roman" w:cs="Times New Roman"/>
          <w:bCs/>
          <w:sz w:val="26"/>
          <w:szCs w:val="26"/>
        </w:rPr>
        <w:t xml:space="preserve"> программ</w:t>
      </w:r>
      <w:r w:rsidR="00B3239A">
        <w:rPr>
          <w:rFonts w:ascii="Times New Roman" w:hAnsi="Times New Roman" w:cs="Times New Roman"/>
          <w:bCs/>
          <w:sz w:val="26"/>
          <w:szCs w:val="26"/>
        </w:rPr>
        <w:t>у</w:t>
      </w:r>
      <w:r w:rsidRPr="000C1B38">
        <w:rPr>
          <w:rFonts w:ascii="Times New Roman" w:hAnsi="Times New Roman" w:cs="Times New Roman"/>
          <w:bCs/>
          <w:sz w:val="26"/>
          <w:szCs w:val="26"/>
        </w:rPr>
        <w:t xml:space="preserve"> «Энергосбережение и повышение энергетической эффективности в сельском поселении </w:t>
      </w:r>
      <w:proofErr w:type="spellStart"/>
      <w:r w:rsidR="00B3239A">
        <w:rPr>
          <w:rFonts w:ascii="Times New Roman" w:hAnsi="Times New Roman" w:cs="Times New Roman"/>
          <w:bCs/>
          <w:sz w:val="26"/>
          <w:szCs w:val="26"/>
        </w:rPr>
        <w:t>Каратовский</w:t>
      </w:r>
      <w:proofErr w:type="spellEnd"/>
      <w:r w:rsidR="00B3239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C1B38">
        <w:rPr>
          <w:rFonts w:ascii="Times New Roman" w:hAnsi="Times New Roman" w:cs="Times New Roman"/>
          <w:bCs/>
          <w:sz w:val="26"/>
          <w:szCs w:val="26"/>
        </w:rPr>
        <w:t xml:space="preserve"> сельсовет муниципального района </w:t>
      </w:r>
      <w:proofErr w:type="spellStart"/>
      <w:r w:rsidR="00B3239A">
        <w:rPr>
          <w:rFonts w:ascii="Times New Roman" w:hAnsi="Times New Roman" w:cs="Times New Roman"/>
          <w:bCs/>
          <w:sz w:val="26"/>
          <w:szCs w:val="26"/>
        </w:rPr>
        <w:t>Туймазинский</w:t>
      </w:r>
      <w:proofErr w:type="spellEnd"/>
      <w:r w:rsidRPr="000C1B38">
        <w:rPr>
          <w:rFonts w:ascii="Times New Roman" w:hAnsi="Times New Roman" w:cs="Times New Roman"/>
          <w:bCs/>
          <w:sz w:val="26"/>
          <w:szCs w:val="26"/>
        </w:rPr>
        <w:t xml:space="preserve"> район Республики Башкортостан на 202</w:t>
      </w:r>
      <w:r w:rsidR="00B3239A">
        <w:rPr>
          <w:rFonts w:ascii="Times New Roman" w:hAnsi="Times New Roman" w:cs="Times New Roman"/>
          <w:bCs/>
          <w:sz w:val="26"/>
          <w:szCs w:val="26"/>
        </w:rPr>
        <w:t>1</w:t>
      </w:r>
      <w:r w:rsidRPr="000C1B38">
        <w:rPr>
          <w:rFonts w:ascii="Times New Roman" w:hAnsi="Times New Roman" w:cs="Times New Roman"/>
          <w:bCs/>
          <w:sz w:val="26"/>
          <w:szCs w:val="26"/>
        </w:rPr>
        <w:t>-2024 годы», (далее «Программа») согласно приложению</w:t>
      </w:r>
    </w:p>
    <w:p w:rsidR="000C1B38" w:rsidRPr="000C1B38" w:rsidRDefault="000C1B38" w:rsidP="000C1B38">
      <w:pPr>
        <w:pStyle w:val="a5"/>
        <w:numPr>
          <w:ilvl w:val="0"/>
          <w:numId w:val="1"/>
        </w:numPr>
        <w:tabs>
          <w:tab w:val="left" w:pos="1094"/>
        </w:tabs>
        <w:spacing w:line="326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C1B38">
        <w:rPr>
          <w:rFonts w:ascii="Times New Roman" w:hAnsi="Times New Roman" w:cs="Times New Roman"/>
          <w:bCs/>
          <w:sz w:val="26"/>
          <w:szCs w:val="26"/>
        </w:rPr>
        <w:t xml:space="preserve">Установить, что в ходе реализации муниципальной программы «Энергосбережение и повышение энергетической эффективности в сельском поселении </w:t>
      </w:r>
      <w:proofErr w:type="spellStart"/>
      <w:r w:rsidR="00B3239A">
        <w:rPr>
          <w:rFonts w:ascii="Times New Roman" w:hAnsi="Times New Roman" w:cs="Times New Roman"/>
          <w:bCs/>
          <w:sz w:val="26"/>
          <w:szCs w:val="26"/>
        </w:rPr>
        <w:t>Каратовский</w:t>
      </w:r>
      <w:proofErr w:type="spellEnd"/>
      <w:r w:rsidR="00B3239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C1B38">
        <w:rPr>
          <w:rFonts w:ascii="Times New Roman" w:hAnsi="Times New Roman" w:cs="Times New Roman"/>
          <w:bCs/>
          <w:sz w:val="26"/>
          <w:szCs w:val="26"/>
        </w:rPr>
        <w:t xml:space="preserve"> сельсовет муниципального района </w:t>
      </w:r>
      <w:proofErr w:type="spellStart"/>
      <w:r w:rsidR="00B3239A">
        <w:rPr>
          <w:rFonts w:ascii="Times New Roman" w:hAnsi="Times New Roman" w:cs="Times New Roman"/>
          <w:bCs/>
          <w:sz w:val="26"/>
          <w:szCs w:val="26"/>
        </w:rPr>
        <w:t>Туймазинский</w:t>
      </w:r>
      <w:proofErr w:type="spellEnd"/>
      <w:r w:rsidRPr="000C1B38">
        <w:rPr>
          <w:rFonts w:ascii="Times New Roman" w:hAnsi="Times New Roman" w:cs="Times New Roman"/>
          <w:bCs/>
          <w:sz w:val="26"/>
          <w:szCs w:val="26"/>
        </w:rPr>
        <w:t xml:space="preserve"> район Республики Башкортостан на 202</w:t>
      </w:r>
      <w:r w:rsidR="00B3239A">
        <w:rPr>
          <w:rFonts w:ascii="Times New Roman" w:hAnsi="Times New Roman" w:cs="Times New Roman"/>
          <w:bCs/>
          <w:sz w:val="26"/>
          <w:szCs w:val="26"/>
        </w:rPr>
        <w:t>1</w:t>
      </w:r>
      <w:r w:rsidRPr="000C1B38">
        <w:rPr>
          <w:rFonts w:ascii="Times New Roman" w:hAnsi="Times New Roman" w:cs="Times New Roman"/>
          <w:bCs/>
          <w:sz w:val="26"/>
          <w:szCs w:val="26"/>
        </w:rPr>
        <w:t>-202</w:t>
      </w:r>
      <w:r w:rsidR="0076117F">
        <w:rPr>
          <w:rFonts w:ascii="Times New Roman" w:hAnsi="Times New Roman" w:cs="Times New Roman"/>
          <w:bCs/>
          <w:sz w:val="26"/>
          <w:szCs w:val="26"/>
        </w:rPr>
        <w:t>5</w:t>
      </w:r>
      <w:r w:rsidRPr="000C1B38">
        <w:rPr>
          <w:rFonts w:ascii="Times New Roman" w:hAnsi="Times New Roman" w:cs="Times New Roman"/>
          <w:bCs/>
          <w:sz w:val="26"/>
          <w:szCs w:val="26"/>
        </w:rPr>
        <w:t>годы» подлежат ежегодной корректировке мероприятия и объемы их финансирования с учетом возможностей средств бюджета поселения.</w:t>
      </w:r>
    </w:p>
    <w:p w:rsidR="00D95402" w:rsidRPr="000C1B38" w:rsidRDefault="00D95402" w:rsidP="00B3239A">
      <w:pPr>
        <w:pStyle w:val="a5"/>
        <w:numPr>
          <w:ilvl w:val="0"/>
          <w:numId w:val="1"/>
        </w:numPr>
        <w:tabs>
          <w:tab w:val="left" w:pos="1094"/>
        </w:tabs>
        <w:spacing w:line="326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0C1B38">
        <w:rPr>
          <w:rStyle w:val="21"/>
          <w:rFonts w:eastAsia="Arial Unicode MS"/>
          <w:sz w:val="26"/>
          <w:szCs w:val="26"/>
        </w:rPr>
        <w:t>Опубликовать</w:t>
      </w:r>
      <w:r w:rsidR="00A9491B">
        <w:rPr>
          <w:rStyle w:val="21"/>
          <w:rFonts w:eastAsia="Arial Unicode MS"/>
          <w:sz w:val="26"/>
          <w:szCs w:val="26"/>
        </w:rPr>
        <w:t xml:space="preserve">   </w:t>
      </w:r>
      <w:r w:rsidR="00B3239A">
        <w:rPr>
          <w:rStyle w:val="21"/>
          <w:rFonts w:eastAsia="Arial Unicode MS"/>
          <w:sz w:val="26"/>
          <w:szCs w:val="26"/>
        </w:rPr>
        <w:t>М</w:t>
      </w:r>
      <w:r w:rsidR="00A9491B">
        <w:rPr>
          <w:rStyle w:val="21"/>
          <w:rFonts w:eastAsia="Arial Unicode MS"/>
          <w:sz w:val="26"/>
          <w:szCs w:val="26"/>
        </w:rPr>
        <w:t>униципальн</w:t>
      </w:r>
      <w:r w:rsidR="00B3239A">
        <w:rPr>
          <w:rStyle w:val="21"/>
          <w:rFonts w:eastAsia="Arial Unicode MS"/>
          <w:sz w:val="26"/>
          <w:szCs w:val="26"/>
        </w:rPr>
        <w:t>ую</w:t>
      </w:r>
      <w:r w:rsidR="00A9491B">
        <w:rPr>
          <w:rStyle w:val="21"/>
          <w:rFonts w:eastAsia="Arial Unicode MS"/>
          <w:sz w:val="26"/>
          <w:szCs w:val="26"/>
        </w:rPr>
        <w:t xml:space="preserve"> программ</w:t>
      </w:r>
      <w:r w:rsidR="00B3239A">
        <w:rPr>
          <w:rStyle w:val="21"/>
          <w:rFonts w:eastAsia="Arial Unicode MS"/>
          <w:sz w:val="26"/>
          <w:szCs w:val="26"/>
        </w:rPr>
        <w:t>у</w:t>
      </w:r>
      <w:r w:rsidRPr="000C1B38">
        <w:rPr>
          <w:rStyle w:val="21"/>
          <w:rFonts w:eastAsia="Arial Unicode MS"/>
          <w:sz w:val="26"/>
          <w:szCs w:val="26"/>
        </w:rPr>
        <w:t xml:space="preserve"> на стенде в здании сельского поселения, на сайте Администрации сельского поселения </w:t>
      </w:r>
      <w:proofErr w:type="spellStart"/>
      <w:r w:rsidR="00B3239A">
        <w:rPr>
          <w:rStyle w:val="21"/>
          <w:rFonts w:eastAsia="Arial Unicode MS"/>
          <w:sz w:val="26"/>
          <w:szCs w:val="26"/>
        </w:rPr>
        <w:t>Каратовский</w:t>
      </w:r>
      <w:proofErr w:type="spellEnd"/>
      <w:r w:rsidR="00B3239A">
        <w:rPr>
          <w:rStyle w:val="21"/>
          <w:rFonts w:eastAsia="Arial Unicode MS"/>
          <w:sz w:val="26"/>
          <w:szCs w:val="26"/>
        </w:rPr>
        <w:t xml:space="preserve"> </w:t>
      </w:r>
      <w:r w:rsidRPr="000C1B38">
        <w:rPr>
          <w:rStyle w:val="21"/>
          <w:rFonts w:eastAsia="Arial Unicode MS"/>
          <w:sz w:val="26"/>
          <w:szCs w:val="26"/>
        </w:rPr>
        <w:t xml:space="preserve"> сельсовет.</w:t>
      </w:r>
    </w:p>
    <w:p w:rsidR="00D95402" w:rsidRPr="000C1B38" w:rsidRDefault="00D95402" w:rsidP="00D95402">
      <w:pPr>
        <w:numPr>
          <w:ilvl w:val="0"/>
          <w:numId w:val="1"/>
        </w:numPr>
        <w:tabs>
          <w:tab w:val="left" w:pos="1094"/>
        </w:tabs>
        <w:spacing w:line="317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0C1B38">
        <w:rPr>
          <w:rStyle w:val="21"/>
          <w:rFonts w:eastAsia="Arial Unicode MS"/>
          <w:sz w:val="26"/>
          <w:szCs w:val="26"/>
        </w:rPr>
        <w:t>Постановление вступает в силу после его официального опубликова</w:t>
      </w:r>
      <w:r w:rsidRPr="000C1B38">
        <w:rPr>
          <w:rStyle w:val="21"/>
          <w:rFonts w:eastAsia="Arial Unicode MS"/>
          <w:sz w:val="26"/>
          <w:szCs w:val="26"/>
        </w:rPr>
        <w:softHyphen/>
        <w:t>ния.</w:t>
      </w:r>
    </w:p>
    <w:p w:rsidR="00D95402" w:rsidRPr="000C1B38" w:rsidRDefault="00D95402" w:rsidP="00D95402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C1B38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0C1B38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D95402" w:rsidRPr="000C1B38" w:rsidRDefault="00D95402" w:rsidP="00D95402">
      <w:pPr>
        <w:rPr>
          <w:sz w:val="26"/>
          <w:szCs w:val="26"/>
        </w:rPr>
      </w:pPr>
    </w:p>
    <w:p w:rsidR="00D95402" w:rsidRPr="000C1B38" w:rsidRDefault="00D95402" w:rsidP="00D95402">
      <w:pPr>
        <w:rPr>
          <w:rFonts w:ascii="Times New Roman" w:hAnsi="Times New Roman" w:cs="Times New Roman"/>
          <w:sz w:val="26"/>
          <w:szCs w:val="26"/>
        </w:rPr>
      </w:pPr>
    </w:p>
    <w:p w:rsidR="00D95402" w:rsidRPr="000C1B38" w:rsidRDefault="00D95402" w:rsidP="00D95402">
      <w:pPr>
        <w:spacing w:line="280" w:lineRule="exact"/>
        <w:ind w:firstLine="708"/>
        <w:rPr>
          <w:rFonts w:ascii="Times New Roman" w:hAnsi="Times New Roman" w:cs="Times New Roman"/>
          <w:sz w:val="26"/>
          <w:szCs w:val="26"/>
        </w:rPr>
      </w:pPr>
    </w:p>
    <w:p w:rsidR="00D95402" w:rsidRDefault="00D95402" w:rsidP="000C1B38">
      <w:pPr>
        <w:spacing w:line="280" w:lineRule="exact"/>
        <w:ind w:firstLine="708"/>
        <w:rPr>
          <w:rFonts w:ascii="Times New Roman" w:hAnsi="Times New Roman" w:cs="Times New Roman"/>
          <w:sz w:val="26"/>
          <w:szCs w:val="26"/>
        </w:rPr>
      </w:pPr>
      <w:r w:rsidRPr="000C1B38">
        <w:rPr>
          <w:rFonts w:ascii="Times New Roman" w:hAnsi="Times New Roman" w:cs="Times New Roman"/>
          <w:sz w:val="26"/>
          <w:szCs w:val="26"/>
        </w:rPr>
        <w:t>Глава сел</w:t>
      </w:r>
      <w:r w:rsidR="000C1B38">
        <w:rPr>
          <w:rFonts w:ascii="Times New Roman" w:hAnsi="Times New Roman" w:cs="Times New Roman"/>
          <w:sz w:val="26"/>
          <w:szCs w:val="26"/>
        </w:rPr>
        <w:t>ьского поселения</w:t>
      </w:r>
      <w:r w:rsidR="000C1B38">
        <w:rPr>
          <w:rFonts w:ascii="Times New Roman" w:hAnsi="Times New Roman" w:cs="Times New Roman"/>
          <w:sz w:val="26"/>
          <w:szCs w:val="26"/>
        </w:rPr>
        <w:tab/>
      </w:r>
      <w:r w:rsidR="000C1B38">
        <w:rPr>
          <w:rFonts w:ascii="Times New Roman" w:hAnsi="Times New Roman" w:cs="Times New Roman"/>
          <w:sz w:val="26"/>
          <w:szCs w:val="26"/>
        </w:rPr>
        <w:tab/>
      </w:r>
      <w:r w:rsidR="000C1B38">
        <w:rPr>
          <w:rFonts w:ascii="Times New Roman" w:hAnsi="Times New Roman" w:cs="Times New Roman"/>
          <w:sz w:val="26"/>
          <w:szCs w:val="26"/>
        </w:rPr>
        <w:tab/>
      </w:r>
      <w:r w:rsidR="000C1B38">
        <w:rPr>
          <w:rFonts w:ascii="Times New Roman" w:hAnsi="Times New Roman" w:cs="Times New Roman"/>
          <w:sz w:val="26"/>
          <w:szCs w:val="26"/>
        </w:rPr>
        <w:tab/>
      </w:r>
      <w:r w:rsidR="00B3239A">
        <w:rPr>
          <w:rFonts w:ascii="Times New Roman" w:hAnsi="Times New Roman" w:cs="Times New Roman"/>
          <w:sz w:val="26"/>
          <w:szCs w:val="26"/>
        </w:rPr>
        <w:t xml:space="preserve">Л.М. Хусаинова </w:t>
      </w:r>
    </w:p>
    <w:p w:rsidR="00B3239A" w:rsidRDefault="00B3239A" w:rsidP="000C1B38">
      <w:pPr>
        <w:spacing w:line="280" w:lineRule="exact"/>
        <w:ind w:firstLine="708"/>
        <w:rPr>
          <w:rFonts w:ascii="Times New Roman" w:hAnsi="Times New Roman" w:cs="Times New Roman"/>
          <w:sz w:val="26"/>
          <w:szCs w:val="26"/>
        </w:rPr>
      </w:pPr>
    </w:p>
    <w:p w:rsidR="00B3239A" w:rsidRDefault="00B3239A" w:rsidP="000C1B38">
      <w:pPr>
        <w:spacing w:line="280" w:lineRule="exact"/>
        <w:ind w:firstLine="708"/>
        <w:rPr>
          <w:rFonts w:ascii="Times New Roman" w:hAnsi="Times New Roman" w:cs="Times New Roman"/>
          <w:sz w:val="26"/>
          <w:szCs w:val="26"/>
        </w:rPr>
      </w:pPr>
    </w:p>
    <w:p w:rsidR="00B3239A" w:rsidRDefault="00B3239A" w:rsidP="000C1B38">
      <w:pPr>
        <w:spacing w:line="280" w:lineRule="exact"/>
        <w:ind w:firstLine="708"/>
        <w:rPr>
          <w:rFonts w:ascii="Times New Roman" w:hAnsi="Times New Roman" w:cs="Times New Roman"/>
          <w:sz w:val="26"/>
          <w:szCs w:val="26"/>
        </w:rPr>
      </w:pPr>
    </w:p>
    <w:p w:rsidR="00B3239A" w:rsidRDefault="00B3239A" w:rsidP="000C1B38">
      <w:pPr>
        <w:spacing w:line="280" w:lineRule="exact"/>
        <w:ind w:firstLine="708"/>
        <w:rPr>
          <w:rFonts w:ascii="Times New Roman" w:hAnsi="Times New Roman" w:cs="Times New Roman"/>
          <w:sz w:val="26"/>
          <w:szCs w:val="26"/>
        </w:rPr>
      </w:pPr>
    </w:p>
    <w:p w:rsidR="00B3239A" w:rsidRDefault="00B3239A" w:rsidP="00D95402">
      <w:pPr>
        <w:pStyle w:val="2"/>
        <w:spacing w:after="0" w:line="240" w:lineRule="auto"/>
        <w:jc w:val="right"/>
      </w:pPr>
    </w:p>
    <w:p w:rsidR="00D95402" w:rsidRDefault="00D95402" w:rsidP="00D95402">
      <w:pPr>
        <w:pStyle w:val="2"/>
        <w:spacing w:after="0" w:line="240" w:lineRule="auto"/>
        <w:jc w:val="right"/>
      </w:pPr>
      <w:r>
        <w:lastRenderedPageBreak/>
        <w:t>Утвер</w:t>
      </w:r>
      <w:r w:rsidR="00A5202D">
        <w:t>жден</w:t>
      </w:r>
    </w:p>
    <w:p w:rsidR="00D95402" w:rsidRDefault="00D95402" w:rsidP="00D95402">
      <w:pPr>
        <w:pStyle w:val="2"/>
        <w:spacing w:after="0" w:line="240" w:lineRule="auto"/>
        <w:jc w:val="right"/>
      </w:pPr>
      <w:r>
        <w:t xml:space="preserve">постановлением АСП </w:t>
      </w:r>
      <w:proofErr w:type="spellStart"/>
      <w:r w:rsidR="00B3239A">
        <w:t>Каратовский</w:t>
      </w:r>
      <w:proofErr w:type="spellEnd"/>
      <w:r w:rsidR="00B3239A">
        <w:t xml:space="preserve"> </w:t>
      </w:r>
      <w:r>
        <w:t xml:space="preserve"> </w:t>
      </w:r>
    </w:p>
    <w:p w:rsidR="00D95402" w:rsidRDefault="00D95402" w:rsidP="00D95402">
      <w:pPr>
        <w:pStyle w:val="2"/>
        <w:spacing w:after="0" w:line="240" w:lineRule="auto"/>
        <w:jc w:val="right"/>
      </w:pPr>
      <w:r>
        <w:t xml:space="preserve">сельсовет МР </w:t>
      </w:r>
      <w:proofErr w:type="spellStart"/>
      <w:r w:rsidR="00B3239A">
        <w:t>Туймазинский</w:t>
      </w:r>
      <w:proofErr w:type="spellEnd"/>
      <w:r>
        <w:t xml:space="preserve"> район РБ</w:t>
      </w:r>
    </w:p>
    <w:p w:rsidR="00D95402" w:rsidRDefault="009724E7" w:rsidP="00D95402">
      <w:pPr>
        <w:ind w:firstLine="558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21.07</w:t>
      </w:r>
      <w:r w:rsidR="00D95402">
        <w:rPr>
          <w:rFonts w:ascii="Times New Roman" w:hAnsi="Times New Roman" w:cs="Times New Roman"/>
          <w:sz w:val="20"/>
          <w:szCs w:val="20"/>
        </w:rPr>
        <w:t>.20</w:t>
      </w:r>
      <w:r w:rsidR="00B3239A">
        <w:rPr>
          <w:rFonts w:ascii="Times New Roman" w:hAnsi="Times New Roman" w:cs="Times New Roman"/>
          <w:sz w:val="20"/>
          <w:szCs w:val="20"/>
        </w:rPr>
        <w:t>21</w:t>
      </w:r>
      <w:r w:rsidR="00D95402">
        <w:rPr>
          <w:rFonts w:ascii="Times New Roman" w:hAnsi="Times New Roman" w:cs="Times New Roman"/>
          <w:sz w:val="20"/>
          <w:szCs w:val="20"/>
        </w:rPr>
        <w:t xml:space="preserve"> г. № </w:t>
      </w:r>
      <w:r>
        <w:rPr>
          <w:rFonts w:ascii="Times New Roman" w:hAnsi="Times New Roman" w:cs="Times New Roman"/>
          <w:sz w:val="20"/>
          <w:szCs w:val="20"/>
        </w:rPr>
        <w:t>29</w:t>
      </w:r>
    </w:p>
    <w:p w:rsidR="000C1B38" w:rsidRDefault="000C1B38" w:rsidP="00D95402">
      <w:pPr>
        <w:ind w:firstLine="5580"/>
        <w:jc w:val="right"/>
        <w:rPr>
          <w:rFonts w:ascii="Times New Roman" w:hAnsi="Times New Roman" w:cs="Times New Roman"/>
          <w:sz w:val="20"/>
          <w:szCs w:val="20"/>
        </w:rPr>
      </w:pPr>
    </w:p>
    <w:p w:rsidR="000C1B38" w:rsidRDefault="000C1B38" w:rsidP="00D95402">
      <w:pPr>
        <w:ind w:firstLine="5580"/>
        <w:jc w:val="right"/>
        <w:rPr>
          <w:rFonts w:ascii="Times New Roman" w:hAnsi="Times New Roman" w:cs="Times New Roman"/>
          <w:sz w:val="20"/>
          <w:szCs w:val="20"/>
        </w:rPr>
      </w:pPr>
    </w:p>
    <w:p w:rsidR="000C1B38" w:rsidRPr="0076117F" w:rsidRDefault="000C1B38" w:rsidP="000C1B38">
      <w:pPr>
        <w:tabs>
          <w:tab w:val="left" w:pos="5970"/>
        </w:tabs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>ЦЕЛЕВАЯ ПРОГРАММА</w:t>
      </w:r>
    </w:p>
    <w:p w:rsidR="000C1B38" w:rsidRPr="0076117F" w:rsidRDefault="000C1B38" w:rsidP="000C1B38">
      <w:pPr>
        <w:tabs>
          <w:tab w:val="left" w:pos="5970"/>
        </w:tabs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 xml:space="preserve">«Энергосбережение и повышение энергетической эффективности </w:t>
      </w:r>
    </w:p>
    <w:p w:rsidR="000C1B38" w:rsidRPr="0076117F" w:rsidRDefault="000C1B38" w:rsidP="000C1B38">
      <w:pPr>
        <w:tabs>
          <w:tab w:val="left" w:pos="5970"/>
        </w:tabs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 xml:space="preserve">в </w:t>
      </w:r>
      <w:r w:rsidRPr="0076117F">
        <w:rPr>
          <w:rFonts w:ascii="Times New Roman" w:eastAsia="Calibri" w:hAnsi="Times New Roman" w:cs="Times New Roman"/>
          <w:b/>
          <w:lang w:eastAsia="en-US"/>
        </w:rPr>
        <w:t xml:space="preserve">сельском поселении </w:t>
      </w:r>
      <w:proofErr w:type="spellStart"/>
      <w:r w:rsidR="00B3239A" w:rsidRPr="0076117F">
        <w:rPr>
          <w:rFonts w:ascii="Times New Roman" w:hAnsi="Times New Roman" w:cs="Times New Roman"/>
          <w:b/>
          <w:bCs/>
        </w:rPr>
        <w:t>Каратовский</w:t>
      </w:r>
      <w:proofErr w:type="spellEnd"/>
      <w:r w:rsidR="00B3239A" w:rsidRPr="0076117F">
        <w:rPr>
          <w:rFonts w:ascii="Times New Roman" w:hAnsi="Times New Roman" w:cs="Times New Roman"/>
          <w:b/>
          <w:bCs/>
        </w:rPr>
        <w:t xml:space="preserve"> </w:t>
      </w:r>
      <w:r w:rsidRPr="0076117F">
        <w:rPr>
          <w:rFonts w:ascii="Times New Roman" w:eastAsia="Calibri" w:hAnsi="Times New Roman" w:cs="Times New Roman"/>
          <w:b/>
          <w:lang w:eastAsia="en-US"/>
        </w:rPr>
        <w:t xml:space="preserve"> сельсовет муниципального района </w:t>
      </w:r>
      <w:proofErr w:type="spellStart"/>
      <w:r w:rsidR="00B3239A" w:rsidRPr="0076117F">
        <w:rPr>
          <w:rFonts w:ascii="Times New Roman" w:eastAsia="Calibri" w:hAnsi="Times New Roman" w:cs="Times New Roman"/>
          <w:b/>
          <w:lang w:eastAsia="en-US"/>
        </w:rPr>
        <w:t>Туймазинский</w:t>
      </w:r>
      <w:proofErr w:type="spellEnd"/>
      <w:r w:rsidRPr="0076117F">
        <w:rPr>
          <w:rFonts w:ascii="Times New Roman" w:eastAsia="Calibri" w:hAnsi="Times New Roman" w:cs="Times New Roman"/>
          <w:b/>
          <w:lang w:eastAsia="en-US"/>
        </w:rPr>
        <w:t xml:space="preserve"> район Республики Башкортостан на </w:t>
      </w:r>
      <w:r w:rsidRPr="0076117F">
        <w:rPr>
          <w:rFonts w:ascii="Times New Roman" w:hAnsi="Times New Roman" w:cs="Times New Roman"/>
          <w:bCs/>
        </w:rPr>
        <w:t>202</w:t>
      </w:r>
      <w:r w:rsidR="00B3239A" w:rsidRPr="0076117F">
        <w:rPr>
          <w:rFonts w:ascii="Times New Roman" w:hAnsi="Times New Roman" w:cs="Times New Roman"/>
          <w:bCs/>
        </w:rPr>
        <w:t>1</w:t>
      </w:r>
      <w:r w:rsidRPr="0076117F">
        <w:rPr>
          <w:rFonts w:ascii="Times New Roman" w:hAnsi="Times New Roman" w:cs="Times New Roman"/>
          <w:bCs/>
        </w:rPr>
        <w:t xml:space="preserve">-2024 </w:t>
      </w:r>
      <w:r w:rsidRPr="0076117F">
        <w:rPr>
          <w:rFonts w:ascii="Times New Roman" w:eastAsia="Calibri" w:hAnsi="Times New Roman" w:cs="Times New Roman"/>
          <w:b/>
          <w:lang w:eastAsia="en-US"/>
        </w:rPr>
        <w:t>годы</w:t>
      </w:r>
      <w:r w:rsidRPr="0076117F">
        <w:rPr>
          <w:rFonts w:ascii="Times New Roman" w:hAnsi="Times New Roman" w:cs="Times New Roman"/>
          <w:b/>
        </w:rPr>
        <w:t>»</w:t>
      </w: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</w:rPr>
      </w:pP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>Паспорт долгосрочной целевой программы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9"/>
        <w:gridCol w:w="7441"/>
      </w:tblGrid>
      <w:tr w:rsidR="000C1B38" w:rsidRPr="0076117F" w:rsidTr="0076117F">
        <w:trPr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rPr>
                <w:rFonts w:ascii="Times New Roman" w:hAnsi="Times New Roman" w:cs="Times New Roman"/>
                <w:b/>
                <w:i/>
              </w:rPr>
            </w:pPr>
            <w:r w:rsidRPr="0076117F">
              <w:rPr>
                <w:rFonts w:ascii="Times New Roman" w:hAnsi="Times New Roman" w:cs="Times New Roman"/>
                <w:b/>
                <w:i/>
              </w:rPr>
              <w:t>Наименование долгосрочной целевой программы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 w:rsidP="0076117F">
            <w:p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 xml:space="preserve">«Энергосбережение и повышение энергетической эффективности в </w:t>
            </w:r>
            <w:r w:rsidRPr="0076117F">
              <w:rPr>
                <w:rFonts w:ascii="Times New Roman" w:eastAsia="Calibri" w:hAnsi="Times New Roman" w:cs="Times New Roman"/>
                <w:lang w:eastAsia="en-US"/>
              </w:rPr>
              <w:t xml:space="preserve">сельском поселении </w:t>
            </w:r>
            <w:proofErr w:type="spellStart"/>
            <w:r w:rsidR="00B3239A" w:rsidRPr="0076117F">
              <w:rPr>
                <w:rFonts w:ascii="Times New Roman" w:hAnsi="Times New Roman" w:cs="Times New Roman"/>
                <w:bCs/>
              </w:rPr>
              <w:t>Каратовский</w:t>
            </w:r>
            <w:proofErr w:type="spellEnd"/>
            <w:r w:rsidR="00B3239A" w:rsidRPr="0076117F">
              <w:rPr>
                <w:rFonts w:ascii="Times New Roman" w:hAnsi="Times New Roman" w:cs="Times New Roman"/>
                <w:bCs/>
              </w:rPr>
              <w:t xml:space="preserve"> </w:t>
            </w:r>
            <w:r w:rsidRPr="0076117F">
              <w:rPr>
                <w:rFonts w:ascii="Times New Roman" w:eastAsia="Calibri" w:hAnsi="Times New Roman" w:cs="Times New Roman"/>
                <w:lang w:eastAsia="en-US"/>
              </w:rPr>
              <w:t xml:space="preserve"> сельсовет муниципального района </w:t>
            </w:r>
            <w:proofErr w:type="spellStart"/>
            <w:r w:rsidR="00B3239A" w:rsidRPr="0076117F">
              <w:rPr>
                <w:rFonts w:ascii="Times New Roman" w:eastAsia="Calibri" w:hAnsi="Times New Roman" w:cs="Times New Roman"/>
                <w:lang w:eastAsia="en-US"/>
              </w:rPr>
              <w:t>Туймазинский</w:t>
            </w:r>
            <w:proofErr w:type="spellEnd"/>
            <w:r w:rsidRPr="0076117F">
              <w:rPr>
                <w:rFonts w:ascii="Times New Roman" w:eastAsia="Calibri" w:hAnsi="Times New Roman" w:cs="Times New Roman"/>
                <w:lang w:eastAsia="en-US"/>
              </w:rPr>
              <w:t xml:space="preserve"> район Республики Башкортостан на </w:t>
            </w:r>
            <w:r w:rsidRPr="0076117F">
              <w:rPr>
                <w:rFonts w:ascii="Times New Roman" w:hAnsi="Times New Roman" w:cs="Times New Roman"/>
                <w:bCs/>
              </w:rPr>
              <w:t>202</w:t>
            </w:r>
            <w:r w:rsidR="00B3239A" w:rsidRPr="0076117F">
              <w:rPr>
                <w:rFonts w:ascii="Times New Roman" w:hAnsi="Times New Roman" w:cs="Times New Roman"/>
                <w:bCs/>
              </w:rPr>
              <w:t>1</w:t>
            </w:r>
            <w:r w:rsidRPr="0076117F">
              <w:rPr>
                <w:rFonts w:ascii="Times New Roman" w:hAnsi="Times New Roman" w:cs="Times New Roman"/>
                <w:bCs/>
              </w:rPr>
              <w:t>-202</w:t>
            </w:r>
            <w:r w:rsidR="0076117F" w:rsidRPr="0076117F">
              <w:rPr>
                <w:rFonts w:ascii="Times New Roman" w:hAnsi="Times New Roman" w:cs="Times New Roman"/>
                <w:bCs/>
              </w:rPr>
              <w:t>5</w:t>
            </w:r>
            <w:r w:rsidRPr="0076117F">
              <w:rPr>
                <w:rFonts w:ascii="Times New Roman" w:hAnsi="Times New Roman" w:cs="Times New Roman"/>
                <w:bCs/>
              </w:rPr>
              <w:t xml:space="preserve"> </w:t>
            </w:r>
            <w:r w:rsidRPr="0076117F">
              <w:rPr>
                <w:rFonts w:ascii="Times New Roman" w:eastAsia="Calibri" w:hAnsi="Times New Roman" w:cs="Times New Roman"/>
                <w:lang w:eastAsia="en-US"/>
              </w:rPr>
              <w:t xml:space="preserve"> годы</w:t>
            </w:r>
            <w:r w:rsidRPr="0076117F">
              <w:rPr>
                <w:rFonts w:ascii="Times New Roman" w:hAnsi="Times New Roman" w:cs="Times New Roman"/>
              </w:rPr>
              <w:t>» (далее – Программа)</w:t>
            </w:r>
          </w:p>
        </w:tc>
      </w:tr>
      <w:tr w:rsidR="000C1B38" w:rsidRPr="0076117F" w:rsidTr="0076117F">
        <w:trPr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rPr>
                <w:rFonts w:ascii="Times New Roman" w:hAnsi="Times New Roman" w:cs="Times New Roman"/>
                <w:b/>
                <w:i/>
              </w:rPr>
            </w:pPr>
            <w:r w:rsidRPr="0076117F">
              <w:rPr>
                <w:rFonts w:ascii="Times New Roman" w:hAnsi="Times New Roman" w:cs="Times New Roman"/>
                <w:b/>
                <w:i/>
              </w:rPr>
              <w:t>Основание для разработки Программы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 w:rsidP="000C1B38">
            <w:pPr>
              <w:widowControl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 xml:space="preserve">Федеральный закон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от 23 ноября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76117F">
                <w:rPr>
                  <w:rFonts w:ascii="Times New Roman" w:hAnsi="Times New Roman" w:cs="Times New Roman"/>
                </w:rPr>
                <w:t>2009 г</w:t>
              </w:r>
            </w:smartTag>
            <w:r w:rsidRPr="0076117F">
              <w:rPr>
                <w:rFonts w:ascii="Times New Roman" w:hAnsi="Times New Roman" w:cs="Times New Roman"/>
              </w:rPr>
              <w:t xml:space="preserve">. </w:t>
            </w:r>
          </w:p>
          <w:p w:rsidR="000C1B38" w:rsidRPr="0076117F" w:rsidRDefault="000C1B38" w:rsidP="000C1B38">
            <w:pPr>
              <w:widowControl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 xml:space="preserve">Указ Президента Российской Федерации от 4 июня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6117F">
                <w:rPr>
                  <w:rFonts w:ascii="Times New Roman" w:hAnsi="Times New Roman" w:cs="Times New Roman"/>
                </w:rPr>
                <w:t>2008 г</w:t>
              </w:r>
            </w:smartTag>
            <w:r w:rsidRPr="0076117F">
              <w:rPr>
                <w:rFonts w:ascii="Times New Roman" w:hAnsi="Times New Roman" w:cs="Times New Roman"/>
              </w:rPr>
              <w:t>. № 889 «О некоторых мерах по повышению энергетической и экологической эффективности российской экономики»</w:t>
            </w:r>
          </w:p>
          <w:p w:rsidR="000C1B38" w:rsidRPr="0076117F" w:rsidRDefault="000C1B38" w:rsidP="000C1B38">
            <w:pPr>
              <w:widowControl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 xml:space="preserve">Распоряжение Правительства Российской Федерации от </w:t>
            </w:r>
            <w:r w:rsidRPr="0076117F">
              <w:rPr>
                <w:rFonts w:ascii="Times New Roman" w:hAnsi="Times New Roman" w:cs="Times New Roman"/>
              </w:rPr>
              <w:br/>
              <w:t>1 декабря 2009 № 1830-р «Об утверждении Плана мероприятий по энергосбережению и повышению энергетической эффективности в Российской Федерации, направленных на реализацию Федерального закона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      </w:r>
          </w:p>
        </w:tc>
      </w:tr>
      <w:tr w:rsidR="000C1B38" w:rsidRPr="0076117F" w:rsidTr="0076117F">
        <w:trPr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rPr>
                <w:rFonts w:ascii="Times New Roman" w:hAnsi="Times New Roman" w:cs="Times New Roman"/>
                <w:b/>
                <w:i/>
              </w:rPr>
            </w:pPr>
            <w:r w:rsidRPr="0076117F">
              <w:rPr>
                <w:rFonts w:ascii="Times New Roman" w:hAnsi="Times New Roman" w:cs="Times New Roman"/>
                <w:b/>
                <w:i/>
              </w:rPr>
              <w:t>Заказчик долгосрочной целевой программы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 xml:space="preserve">Администрация </w:t>
            </w:r>
            <w:r w:rsidRPr="0076117F">
              <w:rPr>
                <w:rFonts w:ascii="Times New Roman" w:eastAsia="Calibri" w:hAnsi="Times New Roman" w:cs="Times New Roman"/>
                <w:lang w:eastAsia="en-US"/>
              </w:rPr>
              <w:t xml:space="preserve">сельского поселения </w:t>
            </w:r>
            <w:proofErr w:type="spellStart"/>
            <w:r w:rsidR="00B3239A" w:rsidRPr="0076117F">
              <w:rPr>
                <w:rFonts w:ascii="Times New Roman" w:hAnsi="Times New Roman" w:cs="Times New Roman"/>
                <w:bCs/>
              </w:rPr>
              <w:t>Каратовский</w:t>
            </w:r>
            <w:proofErr w:type="spellEnd"/>
            <w:r w:rsidR="00B3239A" w:rsidRPr="0076117F">
              <w:rPr>
                <w:rFonts w:ascii="Times New Roman" w:hAnsi="Times New Roman" w:cs="Times New Roman"/>
                <w:bCs/>
              </w:rPr>
              <w:t xml:space="preserve"> </w:t>
            </w:r>
            <w:r w:rsidRPr="0076117F">
              <w:rPr>
                <w:rFonts w:ascii="Times New Roman" w:eastAsia="Calibri" w:hAnsi="Times New Roman" w:cs="Times New Roman"/>
                <w:lang w:eastAsia="en-US"/>
              </w:rPr>
              <w:t xml:space="preserve"> сельсовет муниципального района </w:t>
            </w:r>
            <w:proofErr w:type="spellStart"/>
            <w:r w:rsidR="00B3239A" w:rsidRPr="0076117F">
              <w:rPr>
                <w:rFonts w:ascii="Times New Roman" w:eastAsia="Calibri" w:hAnsi="Times New Roman" w:cs="Times New Roman"/>
                <w:lang w:eastAsia="en-US"/>
              </w:rPr>
              <w:t>Туймазинский</w:t>
            </w:r>
            <w:proofErr w:type="spellEnd"/>
            <w:r w:rsidRPr="0076117F">
              <w:rPr>
                <w:rFonts w:ascii="Times New Roman" w:eastAsia="Calibri" w:hAnsi="Times New Roman" w:cs="Times New Roman"/>
                <w:lang w:eastAsia="en-US"/>
              </w:rPr>
              <w:t xml:space="preserve"> район Республики Башкортостан </w:t>
            </w:r>
          </w:p>
        </w:tc>
      </w:tr>
      <w:tr w:rsidR="000C1B38" w:rsidRPr="0076117F" w:rsidTr="0076117F">
        <w:trPr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6117F">
              <w:rPr>
                <w:rFonts w:ascii="Times New Roman" w:hAnsi="Times New Roman" w:cs="Times New Roman"/>
                <w:b/>
                <w:i/>
              </w:rPr>
              <w:t>Цели и задачи целевой программы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  <w:b/>
              </w:rPr>
              <w:t>Цель Программы</w:t>
            </w:r>
            <w:r w:rsidRPr="0076117F">
              <w:rPr>
                <w:rFonts w:ascii="Times New Roman" w:hAnsi="Times New Roman" w:cs="Times New Roman"/>
              </w:rPr>
              <w:t xml:space="preserve"> – рациональное использование топливно-энергетических ресурсов, снижение финансовой нагрузки на бюджет поселения по оплате потребляемых топливно-энергетических ресурсов </w:t>
            </w:r>
          </w:p>
          <w:p w:rsidR="000C1B38" w:rsidRPr="0076117F" w:rsidRDefault="000C1B3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6117F">
              <w:rPr>
                <w:rFonts w:ascii="Times New Roman" w:hAnsi="Times New Roman" w:cs="Times New Roman"/>
                <w:b/>
              </w:rPr>
              <w:t>Задачи Программы:</w:t>
            </w:r>
          </w:p>
          <w:p w:rsidR="000C1B38" w:rsidRPr="0076117F" w:rsidRDefault="000C1B38" w:rsidP="000C1B38">
            <w:pPr>
              <w:widowControl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 xml:space="preserve">создание оптимальных нормативно-правовых, организационных и экономических условий для реализации стратегии </w:t>
            </w:r>
            <w:proofErr w:type="spellStart"/>
            <w:r w:rsidRPr="0076117F">
              <w:rPr>
                <w:rFonts w:ascii="Times New Roman" w:hAnsi="Times New Roman" w:cs="Times New Roman"/>
              </w:rPr>
              <w:t>энергоресурсо</w:t>
            </w:r>
            <w:proofErr w:type="spellEnd"/>
            <w:proofErr w:type="gramStart"/>
            <w:r w:rsidRPr="0076117F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Pr="0076117F">
              <w:rPr>
                <w:rFonts w:ascii="Times New Roman" w:hAnsi="Times New Roman" w:cs="Times New Roman"/>
              </w:rPr>
              <w:t>бережения</w:t>
            </w:r>
            <w:proofErr w:type="spellEnd"/>
            <w:r w:rsidRPr="0076117F">
              <w:rPr>
                <w:rFonts w:ascii="Times New Roman" w:hAnsi="Times New Roman" w:cs="Times New Roman"/>
              </w:rPr>
              <w:t>;</w:t>
            </w:r>
          </w:p>
          <w:p w:rsidR="000C1B38" w:rsidRPr="0076117F" w:rsidRDefault="000C1B38" w:rsidP="000C1B38">
            <w:pPr>
              <w:widowControl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>проведение энергетических обследований;</w:t>
            </w:r>
          </w:p>
          <w:p w:rsidR="000C1B38" w:rsidRPr="0076117F" w:rsidRDefault="000C1B38" w:rsidP="000C1B38">
            <w:pPr>
              <w:widowControl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>совершенствование системы учета потребляемых энергетических ресурсов муниципальными зданиями и учреждениями;</w:t>
            </w:r>
          </w:p>
          <w:p w:rsidR="000C1B38" w:rsidRPr="0076117F" w:rsidRDefault="000C1B38" w:rsidP="000C1B38">
            <w:pPr>
              <w:widowControl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 xml:space="preserve">внедрение </w:t>
            </w:r>
            <w:proofErr w:type="spellStart"/>
            <w:r w:rsidRPr="0076117F">
              <w:rPr>
                <w:rFonts w:ascii="Times New Roman" w:hAnsi="Times New Roman" w:cs="Times New Roman"/>
              </w:rPr>
              <w:t>энергоэффективных</w:t>
            </w:r>
            <w:proofErr w:type="spellEnd"/>
            <w:r w:rsidRPr="0076117F">
              <w:rPr>
                <w:rFonts w:ascii="Times New Roman" w:hAnsi="Times New Roman" w:cs="Times New Roman"/>
              </w:rPr>
              <w:t xml:space="preserve"> устройств (оборудования и технологий) в муниципальном учреждении;</w:t>
            </w:r>
          </w:p>
          <w:p w:rsidR="000C1B38" w:rsidRPr="0076117F" w:rsidRDefault="000C1B38" w:rsidP="000C1B38">
            <w:pPr>
              <w:widowControl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 xml:space="preserve">уменьшение потребления энергии и связанных с этим затрат в среднем на 10% (по 2% в </w:t>
            </w:r>
            <w:r w:rsidRPr="0076117F">
              <w:rPr>
                <w:rFonts w:ascii="Times New Roman" w:hAnsi="Times New Roman" w:cs="Times New Roman"/>
                <w:bCs/>
              </w:rPr>
              <w:t>202</w:t>
            </w:r>
            <w:r w:rsidR="00B3239A" w:rsidRPr="0076117F">
              <w:rPr>
                <w:rFonts w:ascii="Times New Roman" w:hAnsi="Times New Roman" w:cs="Times New Roman"/>
                <w:bCs/>
              </w:rPr>
              <w:t>1</w:t>
            </w:r>
            <w:r w:rsidRPr="0076117F">
              <w:rPr>
                <w:rFonts w:ascii="Times New Roman" w:hAnsi="Times New Roman" w:cs="Times New Roman"/>
                <w:bCs/>
              </w:rPr>
              <w:t>-202</w:t>
            </w:r>
            <w:r w:rsidR="0076117F" w:rsidRPr="0076117F">
              <w:rPr>
                <w:rFonts w:ascii="Times New Roman" w:hAnsi="Times New Roman" w:cs="Times New Roman"/>
                <w:bCs/>
              </w:rPr>
              <w:t>5</w:t>
            </w:r>
            <w:r w:rsidRPr="0076117F">
              <w:rPr>
                <w:rFonts w:ascii="Times New Roman" w:hAnsi="Times New Roman" w:cs="Times New Roman"/>
                <w:bCs/>
              </w:rPr>
              <w:t xml:space="preserve"> </w:t>
            </w:r>
            <w:r w:rsidRPr="0076117F">
              <w:rPr>
                <w:rFonts w:ascii="Times New Roman" w:hAnsi="Times New Roman" w:cs="Times New Roman"/>
              </w:rPr>
              <w:t>году) по административному зданию;</w:t>
            </w:r>
          </w:p>
          <w:p w:rsidR="000C1B38" w:rsidRPr="0076117F" w:rsidRDefault="000C1B38" w:rsidP="000C1B38">
            <w:pPr>
              <w:widowControl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>повышение уровня компетентности работников муниципальных учреждений в вопросах эффективного использования энергетических ресурсов.</w:t>
            </w:r>
          </w:p>
          <w:p w:rsidR="000C1B38" w:rsidRPr="0076117F" w:rsidRDefault="000C1B38" w:rsidP="000C1B38">
            <w:pPr>
              <w:widowControl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>повышение эффективности энергопотребления путем внедрения современных энергосберегающих технологий и оборудования</w:t>
            </w:r>
          </w:p>
        </w:tc>
      </w:tr>
      <w:tr w:rsidR="000C1B38" w:rsidRPr="0076117F" w:rsidTr="0076117F">
        <w:trPr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6117F">
              <w:rPr>
                <w:rFonts w:ascii="Times New Roman" w:hAnsi="Times New Roman" w:cs="Times New Roman"/>
                <w:b/>
                <w:i/>
              </w:rPr>
              <w:lastRenderedPageBreak/>
              <w:t>Сроки реализации долгосрочной целевой  программы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 w:rsidP="0076117F">
            <w:pPr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  <w:bCs/>
              </w:rPr>
              <w:t>202</w:t>
            </w:r>
            <w:r w:rsidR="00B3239A" w:rsidRPr="0076117F">
              <w:rPr>
                <w:rFonts w:ascii="Times New Roman" w:hAnsi="Times New Roman" w:cs="Times New Roman"/>
                <w:bCs/>
              </w:rPr>
              <w:t>1</w:t>
            </w:r>
            <w:r w:rsidRPr="0076117F">
              <w:rPr>
                <w:rFonts w:ascii="Times New Roman" w:hAnsi="Times New Roman" w:cs="Times New Roman"/>
                <w:bCs/>
              </w:rPr>
              <w:t>-202</w:t>
            </w:r>
            <w:r w:rsidR="0076117F" w:rsidRPr="0076117F">
              <w:rPr>
                <w:rFonts w:ascii="Times New Roman" w:hAnsi="Times New Roman" w:cs="Times New Roman"/>
                <w:bCs/>
              </w:rPr>
              <w:t>5</w:t>
            </w:r>
            <w:r w:rsidRPr="0076117F">
              <w:rPr>
                <w:rFonts w:ascii="Times New Roman" w:hAnsi="Times New Roman" w:cs="Times New Roman"/>
                <w:bCs/>
              </w:rPr>
              <w:t xml:space="preserve"> </w:t>
            </w:r>
            <w:r w:rsidRPr="0076117F">
              <w:rPr>
                <w:rFonts w:ascii="Times New Roman" w:hAnsi="Times New Roman" w:cs="Times New Roman"/>
              </w:rPr>
              <w:t xml:space="preserve">годы. </w:t>
            </w:r>
          </w:p>
        </w:tc>
      </w:tr>
      <w:tr w:rsidR="000C1B38" w:rsidRPr="0076117F" w:rsidTr="0076117F">
        <w:trPr>
          <w:trHeight w:val="2838"/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6117F">
              <w:rPr>
                <w:rFonts w:ascii="Times New Roman" w:hAnsi="Times New Roman" w:cs="Times New Roman"/>
                <w:b/>
                <w:i/>
              </w:rPr>
              <w:t>Перечень основных мероприятий долгосрочной целевой программы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B38" w:rsidRPr="0076117F" w:rsidRDefault="000C1B38">
            <w:pPr>
              <w:jc w:val="both"/>
              <w:rPr>
                <w:rFonts w:ascii="Times New Roman" w:hAnsi="Times New Roman" w:cs="Times New Roman"/>
              </w:rPr>
            </w:pPr>
          </w:p>
          <w:p w:rsidR="000C1B38" w:rsidRPr="0076117F" w:rsidRDefault="000C1B38" w:rsidP="000C1B38">
            <w:pPr>
              <w:widowControl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 xml:space="preserve">Проведение </w:t>
            </w:r>
            <w:proofErr w:type="spellStart"/>
            <w:r w:rsidRPr="0076117F">
              <w:rPr>
                <w:rFonts w:ascii="Times New Roman" w:hAnsi="Times New Roman" w:cs="Times New Roman"/>
              </w:rPr>
              <w:t>энергоаудита</w:t>
            </w:r>
            <w:proofErr w:type="spellEnd"/>
            <w:r w:rsidRPr="0076117F">
              <w:rPr>
                <w:rFonts w:ascii="Times New Roman" w:hAnsi="Times New Roman" w:cs="Times New Roman"/>
              </w:rPr>
              <w:t xml:space="preserve"> муниципальных зданий, включаемых в программу повышения </w:t>
            </w:r>
            <w:proofErr w:type="spellStart"/>
            <w:r w:rsidRPr="0076117F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  <w:r w:rsidRPr="0076117F">
              <w:rPr>
                <w:rFonts w:ascii="Times New Roman" w:hAnsi="Times New Roman" w:cs="Times New Roman"/>
              </w:rPr>
              <w:t xml:space="preserve"> и подготовка энергетических паспортов  </w:t>
            </w:r>
          </w:p>
          <w:p w:rsidR="000C1B38" w:rsidRPr="0076117F" w:rsidRDefault="000C1B38" w:rsidP="000C1B38">
            <w:pPr>
              <w:widowControl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>Установка отдельных групп учета и фотореле на уличных электрических сетях в населенных пунктах.</w:t>
            </w:r>
          </w:p>
          <w:p w:rsidR="000C1B38" w:rsidRPr="0076117F" w:rsidRDefault="000C1B38" w:rsidP="000C1B38">
            <w:pPr>
              <w:widowControl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>Замена ламп уличного освещения на светодиодные светильники.</w:t>
            </w:r>
          </w:p>
          <w:p w:rsidR="000C1B38" w:rsidRPr="0076117F" w:rsidRDefault="000C1B38" w:rsidP="000C1B38">
            <w:pPr>
              <w:widowControl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 xml:space="preserve">Переход внутридомового освещения на энергосберегающие лампы освещения </w:t>
            </w:r>
            <w:r w:rsidR="007611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C1B38" w:rsidRPr="0076117F" w:rsidTr="0076117F">
        <w:trPr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6117F">
              <w:rPr>
                <w:rFonts w:ascii="Times New Roman" w:hAnsi="Times New Roman" w:cs="Times New Roman"/>
                <w:b/>
                <w:i/>
              </w:rPr>
              <w:t>Исполнители долгосрочной целевой программы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 w:rsidP="000C1B38">
            <w:pPr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 xml:space="preserve">Администрация  </w:t>
            </w:r>
            <w:r w:rsidRPr="0076117F">
              <w:rPr>
                <w:rFonts w:ascii="Times New Roman" w:eastAsia="Calibri" w:hAnsi="Times New Roman" w:cs="Times New Roman"/>
                <w:lang w:eastAsia="en-US"/>
              </w:rPr>
              <w:t xml:space="preserve">сельского </w:t>
            </w:r>
            <w:proofErr w:type="spellStart"/>
            <w:r w:rsidRPr="0076117F">
              <w:rPr>
                <w:rFonts w:ascii="Times New Roman" w:eastAsia="Calibri" w:hAnsi="Times New Roman" w:cs="Times New Roman"/>
                <w:lang w:eastAsia="en-US"/>
              </w:rPr>
              <w:t>поселения</w:t>
            </w:r>
            <w:r w:rsidR="00B3239A" w:rsidRPr="0076117F">
              <w:rPr>
                <w:rFonts w:ascii="Times New Roman" w:hAnsi="Times New Roman" w:cs="Times New Roman"/>
                <w:bCs/>
              </w:rPr>
              <w:t>Каратовский</w:t>
            </w:r>
            <w:proofErr w:type="spellEnd"/>
            <w:r w:rsidR="00B3239A" w:rsidRPr="0076117F">
              <w:rPr>
                <w:rFonts w:ascii="Times New Roman" w:hAnsi="Times New Roman" w:cs="Times New Roman"/>
                <w:bCs/>
              </w:rPr>
              <w:t xml:space="preserve"> </w:t>
            </w:r>
            <w:r w:rsidRPr="0076117F">
              <w:rPr>
                <w:rFonts w:ascii="Times New Roman" w:eastAsia="Calibri" w:hAnsi="Times New Roman" w:cs="Times New Roman"/>
                <w:lang w:eastAsia="en-US"/>
              </w:rPr>
              <w:t xml:space="preserve"> сельсовет муниципального района </w:t>
            </w:r>
            <w:proofErr w:type="spellStart"/>
            <w:r w:rsidR="00B3239A" w:rsidRPr="0076117F">
              <w:rPr>
                <w:rFonts w:ascii="Times New Roman" w:eastAsia="Calibri" w:hAnsi="Times New Roman" w:cs="Times New Roman"/>
                <w:lang w:eastAsia="en-US"/>
              </w:rPr>
              <w:t>Туймазинский</w:t>
            </w:r>
            <w:proofErr w:type="spellEnd"/>
            <w:r w:rsidRPr="0076117F">
              <w:rPr>
                <w:rFonts w:ascii="Times New Roman" w:eastAsia="Calibri" w:hAnsi="Times New Roman" w:cs="Times New Roman"/>
                <w:lang w:eastAsia="en-US"/>
              </w:rPr>
              <w:t xml:space="preserve"> район Республики Башкортостан </w:t>
            </w:r>
          </w:p>
        </w:tc>
      </w:tr>
      <w:tr w:rsidR="000C1B38" w:rsidRPr="0076117F" w:rsidTr="0076117F">
        <w:trPr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center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76117F">
              <w:rPr>
                <w:rFonts w:ascii="Times New Roman" w:hAnsi="Times New Roman" w:cs="Times New Roman"/>
                <w:b/>
                <w:i/>
                <w:color w:val="auto"/>
              </w:rPr>
              <w:t>Объемы и источники финансирования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rPr>
                <w:rFonts w:ascii="Times New Roman" w:hAnsi="Times New Roman" w:cs="Times New Roman"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 xml:space="preserve">Общий объем финансирования на </w:t>
            </w:r>
            <w:r w:rsidRPr="0076117F">
              <w:rPr>
                <w:rFonts w:ascii="Times New Roman" w:hAnsi="Times New Roman" w:cs="Times New Roman"/>
                <w:bCs/>
                <w:color w:val="auto"/>
              </w:rPr>
              <w:t>202</w:t>
            </w:r>
            <w:r w:rsidR="009724E7" w:rsidRPr="0076117F">
              <w:rPr>
                <w:rFonts w:ascii="Times New Roman" w:hAnsi="Times New Roman" w:cs="Times New Roman"/>
                <w:bCs/>
                <w:color w:val="auto"/>
              </w:rPr>
              <w:t>1</w:t>
            </w:r>
            <w:r w:rsidRPr="0076117F">
              <w:rPr>
                <w:rFonts w:ascii="Times New Roman" w:hAnsi="Times New Roman" w:cs="Times New Roman"/>
                <w:bCs/>
                <w:color w:val="auto"/>
              </w:rPr>
              <w:t>-202</w:t>
            </w:r>
            <w:r w:rsidR="0076117F" w:rsidRPr="0076117F">
              <w:rPr>
                <w:rFonts w:ascii="Times New Roman" w:hAnsi="Times New Roman" w:cs="Times New Roman"/>
                <w:bCs/>
                <w:color w:val="auto"/>
              </w:rPr>
              <w:t xml:space="preserve">5 </w:t>
            </w:r>
            <w:r w:rsidRPr="0076117F">
              <w:rPr>
                <w:rFonts w:ascii="Times New Roman" w:hAnsi="Times New Roman" w:cs="Times New Roman"/>
                <w:color w:val="auto"/>
              </w:rPr>
              <w:t>гг.</w:t>
            </w:r>
          </w:p>
          <w:p w:rsidR="000C1B38" w:rsidRPr="0076117F" w:rsidRDefault="000C1B38">
            <w:pPr>
              <w:rPr>
                <w:rFonts w:ascii="Times New Roman" w:hAnsi="Times New Roman" w:cs="Times New Roman"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 xml:space="preserve"> составляет:</w:t>
            </w:r>
          </w:p>
          <w:p w:rsidR="000C1B38" w:rsidRPr="0076117F" w:rsidRDefault="000C1B38">
            <w:pPr>
              <w:rPr>
                <w:rFonts w:ascii="Times New Roman" w:hAnsi="Times New Roman" w:cs="Times New Roman"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 xml:space="preserve">из бюджета поселения  </w:t>
            </w:r>
          </w:p>
          <w:p w:rsidR="000C1B38" w:rsidRPr="0076117F" w:rsidRDefault="00620F09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2021</w:t>
            </w:r>
            <w:r w:rsidR="009724E7" w:rsidRPr="0076117F">
              <w:rPr>
                <w:rFonts w:ascii="Times New Roman" w:hAnsi="Times New Roman" w:cs="Times New Roman"/>
                <w:color w:val="auto"/>
              </w:rPr>
              <w:t xml:space="preserve"> г. – </w:t>
            </w:r>
            <w:r w:rsidR="0076117F" w:rsidRPr="0076117F">
              <w:rPr>
                <w:rFonts w:ascii="Times New Roman" w:hAnsi="Times New Roman" w:cs="Times New Roman"/>
                <w:color w:val="auto"/>
              </w:rPr>
              <w:t>20</w:t>
            </w:r>
            <w:r w:rsidR="000C1B38" w:rsidRPr="0076117F">
              <w:rPr>
                <w:rFonts w:ascii="Times New Roman" w:hAnsi="Times New Roman" w:cs="Times New Roman"/>
                <w:color w:val="auto"/>
              </w:rPr>
              <w:t xml:space="preserve"> тыс</w:t>
            </w:r>
            <w:proofErr w:type="gramStart"/>
            <w:r w:rsidR="000C1B38" w:rsidRPr="0076117F">
              <w:rPr>
                <w:rFonts w:ascii="Times New Roman" w:hAnsi="Times New Roman" w:cs="Times New Roman"/>
                <w:color w:val="auto"/>
              </w:rPr>
              <w:t>.р</w:t>
            </w:r>
            <w:proofErr w:type="gramEnd"/>
            <w:r w:rsidR="000C1B38" w:rsidRPr="0076117F">
              <w:rPr>
                <w:rFonts w:ascii="Times New Roman" w:hAnsi="Times New Roman" w:cs="Times New Roman"/>
                <w:color w:val="auto"/>
              </w:rPr>
              <w:t>уб.</w:t>
            </w:r>
          </w:p>
          <w:p w:rsidR="000C1B38" w:rsidRPr="0076117F" w:rsidRDefault="00620F09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2022</w:t>
            </w:r>
            <w:r w:rsidR="009724E7" w:rsidRPr="0076117F">
              <w:rPr>
                <w:rFonts w:ascii="Times New Roman" w:hAnsi="Times New Roman" w:cs="Times New Roman"/>
                <w:color w:val="auto"/>
              </w:rPr>
              <w:t xml:space="preserve"> г. - </w:t>
            </w:r>
            <w:r w:rsidR="0076117F" w:rsidRPr="0076117F">
              <w:rPr>
                <w:rFonts w:ascii="Times New Roman" w:hAnsi="Times New Roman" w:cs="Times New Roman"/>
                <w:color w:val="auto"/>
              </w:rPr>
              <w:t>50</w:t>
            </w:r>
            <w:r w:rsidR="000C1B38" w:rsidRPr="0076117F">
              <w:rPr>
                <w:rFonts w:ascii="Times New Roman" w:hAnsi="Times New Roman" w:cs="Times New Roman"/>
                <w:color w:val="auto"/>
              </w:rPr>
              <w:t xml:space="preserve"> тыс</w:t>
            </w:r>
            <w:proofErr w:type="gramStart"/>
            <w:r w:rsidR="000C1B38" w:rsidRPr="0076117F">
              <w:rPr>
                <w:rFonts w:ascii="Times New Roman" w:hAnsi="Times New Roman" w:cs="Times New Roman"/>
                <w:color w:val="auto"/>
              </w:rPr>
              <w:t>.р</w:t>
            </w:r>
            <w:proofErr w:type="gramEnd"/>
            <w:r w:rsidR="000C1B38" w:rsidRPr="0076117F">
              <w:rPr>
                <w:rFonts w:ascii="Times New Roman" w:hAnsi="Times New Roman" w:cs="Times New Roman"/>
                <w:color w:val="auto"/>
              </w:rPr>
              <w:t>уб.</w:t>
            </w:r>
          </w:p>
          <w:p w:rsidR="000C1B38" w:rsidRPr="0076117F" w:rsidRDefault="00620F09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2023</w:t>
            </w:r>
            <w:r w:rsidR="009724E7" w:rsidRPr="0076117F">
              <w:rPr>
                <w:rFonts w:ascii="Times New Roman" w:hAnsi="Times New Roman" w:cs="Times New Roman"/>
                <w:color w:val="auto"/>
              </w:rPr>
              <w:t xml:space="preserve"> г. – </w:t>
            </w:r>
            <w:r w:rsidR="0076117F" w:rsidRPr="0076117F">
              <w:rPr>
                <w:rFonts w:ascii="Times New Roman" w:hAnsi="Times New Roman" w:cs="Times New Roman"/>
                <w:color w:val="auto"/>
              </w:rPr>
              <w:t>50</w:t>
            </w:r>
            <w:r w:rsidR="000C1B38" w:rsidRPr="0076117F">
              <w:rPr>
                <w:rFonts w:ascii="Times New Roman" w:hAnsi="Times New Roman" w:cs="Times New Roman"/>
                <w:color w:val="auto"/>
              </w:rPr>
              <w:t xml:space="preserve"> тыс</w:t>
            </w:r>
            <w:proofErr w:type="gramStart"/>
            <w:r w:rsidR="000C1B38" w:rsidRPr="0076117F">
              <w:rPr>
                <w:rFonts w:ascii="Times New Roman" w:hAnsi="Times New Roman" w:cs="Times New Roman"/>
                <w:color w:val="auto"/>
              </w:rPr>
              <w:t>.р</w:t>
            </w:r>
            <w:proofErr w:type="gramEnd"/>
            <w:r w:rsidR="000C1B38" w:rsidRPr="0076117F">
              <w:rPr>
                <w:rFonts w:ascii="Times New Roman" w:hAnsi="Times New Roman" w:cs="Times New Roman"/>
                <w:color w:val="auto"/>
              </w:rPr>
              <w:t>уб.</w:t>
            </w:r>
          </w:p>
          <w:p w:rsidR="000C1B38" w:rsidRPr="0076117F" w:rsidRDefault="00620F09" w:rsidP="00620F09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2024</w:t>
            </w:r>
            <w:r w:rsidR="009724E7" w:rsidRPr="0076117F">
              <w:rPr>
                <w:rFonts w:ascii="Times New Roman" w:hAnsi="Times New Roman" w:cs="Times New Roman"/>
                <w:color w:val="auto"/>
              </w:rPr>
              <w:t xml:space="preserve"> г. – </w:t>
            </w:r>
            <w:r w:rsidR="0076117F" w:rsidRPr="0076117F">
              <w:rPr>
                <w:rFonts w:ascii="Times New Roman" w:hAnsi="Times New Roman" w:cs="Times New Roman"/>
                <w:color w:val="auto"/>
              </w:rPr>
              <w:t>50</w:t>
            </w:r>
            <w:r w:rsidR="000C1B38" w:rsidRPr="0076117F">
              <w:rPr>
                <w:rFonts w:ascii="Times New Roman" w:hAnsi="Times New Roman" w:cs="Times New Roman"/>
                <w:color w:val="auto"/>
              </w:rPr>
              <w:t xml:space="preserve"> тыс</w:t>
            </w:r>
            <w:proofErr w:type="gramStart"/>
            <w:r w:rsidR="000C1B38" w:rsidRPr="0076117F">
              <w:rPr>
                <w:rFonts w:ascii="Times New Roman" w:hAnsi="Times New Roman" w:cs="Times New Roman"/>
                <w:color w:val="auto"/>
              </w:rPr>
              <w:t>.р</w:t>
            </w:r>
            <w:proofErr w:type="gramEnd"/>
            <w:r w:rsidR="000C1B38" w:rsidRPr="0076117F">
              <w:rPr>
                <w:rFonts w:ascii="Times New Roman" w:hAnsi="Times New Roman" w:cs="Times New Roman"/>
                <w:color w:val="auto"/>
              </w:rPr>
              <w:t>уб.</w:t>
            </w:r>
          </w:p>
          <w:p w:rsidR="0076117F" w:rsidRPr="0076117F" w:rsidRDefault="0076117F" w:rsidP="0076117F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2025 г. – 50 тыс. руб.</w:t>
            </w:r>
          </w:p>
        </w:tc>
      </w:tr>
      <w:tr w:rsidR="000C1B38" w:rsidRPr="0076117F" w:rsidTr="0076117F">
        <w:trPr>
          <w:trHeight w:val="349"/>
          <w:jc w:val="center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6117F">
              <w:rPr>
                <w:rFonts w:ascii="Times New Roman" w:hAnsi="Times New Roman" w:cs="Times New Roman"/>
                <w:b/>
                <w:i/>
              </w:rPr>
              <w:t>Ожидаемые результаты реализации долгосрочной целевой программы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>- переход на приборный учет при расчетах учреждений муниципальной бюджетной сферы с организациями коммунального комплекса;</w:t>
            </w:r>
          </w:p>
          <w:p w:rsidR="000C1B38" w:rsidRPr="0076117F" w:rsidRDefault="000C1B38">
            <w:p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>- сокращение расходов электрической энергии в муниципальных зданиях;</w:t>
            </w:r>
          </w:p>
          <w:p w:rsidR="000C1B38" w:rsidRPr="0076117F" w:rsidRDefault="000C1B38">
            <w:p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>- экономия электрической энергии в системах наружного освещения;</w:t>
            </w:r>
          </w:p>
          <w:p w:rsidR="000C1B38" w:rsidRPr="0076117F" w:rsidRDefault="000C1B38">
            <w:p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 xml:space="preserve">- сокращение удельных показателей энергопотребления; </w:t>
            </w:r>
          </w:p>
          <w:p w:rsidR="000C1B38" w:rsidRPr="0076117F" w:rsidRDefault="000C1B38">
            <w:pPr>
              <w:jc w:val="both"/>
              <w:rPr>
                <w:rFonts w:ascii="Times New Roman" w:hAnsi="Times New Roman" w:cs="Times New Roman"/>
              </w:rPr>
            </w:pPr>
            <w:r w:rsidRPr="0076117F">
              <w:rPr>
                <w:rFonts w:ascii="Times New Roman" w:hAnsi="Times New Roman" w:cs="Times New Roman"/>
              </w:rPr>
              <w:t>- повышение заинтересованности в энергосбережении</w:t>
            </w:r>
          </w:p>
        </w:tc>
      </w:tr>
    </w:tbl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</w:rPr>
      </w:pP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>1. Пояснительная записка</w:t>
      </w:r>
    </w:p>
    <w:p w:rsidR="000C1B38" w:rsidRPr="0076117F" w:rsidRDefault="000C1B38" w:rsidP="000C1B38">
      <w:pPr>
        <w:rPr>
          <w:rFonts w:ascii="Times New Roman" w:hAnsi="Times New Roman" w:cs="Times New Roman"/>
        </w:rPr>
      </w:pPr>
    </w:p>
    <w:p w:rsidR="000C1B38" w:rsidRPr="0076117F" w:rsidRDefault="000C1B38" w:rsidP="000C1B38">
      <w:pPr>
        <w:ind w:firstLine="708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В состав сельского поселения входят </w:t>
      </w:r>
      <w:r w:rsidR="00620F09" w:rsidRPr="0076117F">
        <w:rPr>
          <w:rFonts w:ascii="Times New Roman" w:hAnsi="Times New Roman" w:cs="Times New Roman"/>
        </w:rPr>
        <w:t>пять</w:t>
      </w:r>
      <w:r w:rsidRPr="0076117F">
        <w:rPr>
          <w:rFonts w:ascii="Times New Roman" w:hAnsi="Times New Roman" w:cs="Times New Roman"/>
        </w:rPr>
        <w:t xml:space="preserve"> населенных пункт</w:t>
      </w:r>
      <w:r w:rsidR="00620F09" w:rsidRPr="0076117F">
        <w:rPr>
          <w:rFonts w:ascii="Times New Roman" w:hAnsi="Times New Roman" w:cs="Times New Roman"/>
        </w:rPr>
        <w:t xml:space="preserve">ов: села </w:t>
      </w:r>
      <w:proofErr w:type="spellStart"/>
      <w:r w:rsidR="009724E7" w:rsidRPr="0076117F">
        <w:rPr>
          <w:rFonts w:ascii="Times New Roman" w:hAnsi="Times New Roman" w:cs="Times New Roman"/>
        </w:rPr>
        <w:t>Каратово</w:t>
      </w:r>
      <w:proofErr w:type="spellEnd"/>
      <w:r w:rsidRPr="0076117F">
        <w:rPr>
          <w:rFonts w:ascii="Times New Roman" w:hAnsi="Times New Roman" w:cs="Times New Roman"/>
        </w:rPr>
        <w:t xml:space="preserve">, </w:t>
      </w:r>
      <w:proofErr w:type="spellStart"/>
      <w:r w:rsidR="009724E7" w:rsidRPr="0076117F">
        <w:rPr>
          <w:rFonts w:ascii="Times New Roman" w:hAnsi="Times New Roman" w:cs="Times New Roman"/>
        </w:rPr>
        <w:t>Кожа</w:t>
      </w:r>
      <w:proofErr w:type="gramStart"/>
      <w:r w:rsidR="009724E7" w:rsidRPr="0076117F">
        <w:rPr>
          <w:rFonts w:ascii="Times New Roman" w:hAnsi="Times New Roman" w:cs="Times New Roman"/>
        </w:rPr>
        <w:t>й</w:t>
      </w:r>
      <w:proofErr w:type="spellEnd"/>
      <w:r w:rsidR="009724E7" w:rsidRPr="0076117F">
        <w:rPr>
          <w:rFonts w:ascii="Times New Roman" w:hAnsi="Times New Roman" w:cs="Times New Roman"/>
        </w:rPr>
        <w:t>-</w:t>
      </w:r>
      <w:proofErr w:type="gramEnd"/>
      <w:r w:rsidR="009724E7" w:rsidRPr="0076117F">
        <w:rPr>
          <w:rFonts w:ascii="Times New Roman" w:hAnsi="Times New Roman" w:cs="Times New Roman"/>
        </w:rPr>
        <w:t xml:space="preserve"> Андреево</w:t>
      </w:r>
      <w:r w:rsidRPr="0076117F">
        <w:rPr>
          <w:rFonts w:ascii="Times New Roman" w:hAnsi="Times New Roman" w:cs="Times New Roman"/>
        </w:rPr>
        <w:t xml:space="preserve">, </w:t>
      </w:r>
      <w:proofErr w:type="spellStart"/>
      <w:r w:rsidR="009724E7" w:rsidRPr="0076117F">
        <w:rPr>
          <w:rFonts w:ascii="Times New Roman" w:hAnsi="Times New Roman" w:cs="Times New Roman"/>
        </w:rPr>
        <w:t>Леонидовка</w:t>
      </w:r>
      <w:proofErr w:type="spellEnd"/>
      <w:r w:rsidR="00620F09" w:rsidRPr="0076117F">
        <w:rPr>
          <w:rFonts w:ascii="Times New Roman" w:hAnsi="Times New Roman" w:cs="Times New Roman"/>
        </w:rPr>
        <w:t xml:space="preserve">, </w:t>
      </w:r>
      <w:proofErr w:type="spellStart"/>
      <w:r w:rsidR="009724E7" w:rsidRPr="0076117F">
        <w:rPr>
          <w:rFonts w:ascii="Times New Roman" w:hAnsi="Times New Roman" w:cs="Times New Roman"/>
        </w:rPr>
        <w:t>Уязытамак</w:t>
      </w:r>
      <w:proofErr w:type="spellEnd"/>
      <w:r w:rsidR="009724E7" w:rsidRPr="0076117F">
        <w:rPr>
          <w:rFonts w:ascii="Times New Roman" w:hAnsi="Times New Roman" w:cs="Times New Roman"/>
        </w:rPr>
        <w:t xml:space="preserve">, </w:t>
      </w:r>
      <w:r w:rsidR="00620F09" w:rsidRPr="0076117F">
        <w:rPr>
          <w:rFonts w:ascii="Times New Roman" w:hAnsi="Times New Roman" w:cs="Times New Roman"/>
        </w:rPr>
        <w:t>деревн</w:t>
      </w:r>
      <w:r w:rsidR="009724E7" w:rsidRPr="0076117F">
        <w:rPr>
          <w:rFonts w:ascii="Times New Roman" w:hAnsi="Times New Roman" w:cs="Times New Roman"/>
        </w:rPr>
        <w:t xml:space="preserve">я </w:t>
      </w:r>
      <w:proofErr w:type="spellStart"/>
      <w:r w:rsidR="009724E7" w:rsidRPr="0076117F">
        <w:rPr>
          <w:rFonts w:ascii="Times New Roman" w:hAnsi="Times New Roman" w:cs="Times New Roman"/>
        </w:rPr>
        <w:t>Якшаево</w:t>
      </w:r>
      <w:proofErr w:type="spellEnd"/>
      <w:r w:rsidRPr="0076117F">
        <w:rPr>
          <w:rFonts w:ascii="Times New Roman" w:hAnsi="Times New Roman" w:cs="Times New Roman"/>
        </w:rPr>
        <w:t xml:space="preserve">. Число </w:t>
      </w:r>
      <w:proofErr w:type="gramStart"/>
      <w:r w:rsidRPr="0076117F">
        <w:rPr>
          <w:rFonts w:ascii="Times New Roman" w:hAnsi="Times New Roman" w:cs="Times New Roman"/>
        </w:rPr>
        <w:t>прожив</w:t>
      </w:r>
      <w:r w:rsidR="00620F09" w:rsidRPr="0076117F">
        <w:rPr>
          <w:rFonts w:ascii="Times New Roman" w:hAnsi="Times New Roman" w:cs="Times New Roman"/>
        </w:rPr>
        <w:t>ающих</w:t>
      </w:r>
      <w:proofErr w:type="gramEnd"/>
      <w:r w:rsidR="00620F09" w:rsidRPr="0076117F">
        <w:rPr>
          <w:rFonts w:ascii="Times New Roman" w:hAnsi="Times New Roman" w:cs="Times New Roman"/>
        </w:rPr>
        <w:t xml:space="preserve"> в поселении составляет: </w:t>
      </w:r>
      <w:r w:rsidR="009724E7" w:rsidRPr="0076117F">
        <w:rPr>
          <w:rFonts w:ascii="Times New Roman" w:hAnsi="Times New Roman" w:cs="Times New Roman"/>
        </w:rPr>
        <w:t xml:space="preserve">1043 </w:t>
      </w:r>
      <w:r w:rsidRPr="0076117F">
        <w:rPr>
          <w:rFonts w:ascii="Times New Roman" w:hAnsi="Times New Roman" w:cs="Times New Roman"/>
        </w:rPr>
        <w:t xml:space="preserve"> человек</w:t>
      </w:r>
      <w:r w:rsidR="009724E7" w:rsidRPr="0076117F">
        <w:rPr>
          <w:rFonts w:ascii="Times New Roman" w:hAnsi="Times New Roman" w:cs="Times New Roman"/>
        </w:rPr>
        <w:t>а</w:t>
      </w:r>
      <w:r w:rsidRPr="0076117F">
        <w:rPr>
          <w:rFonts w:ascii="Times New Roman" w:hAnsi="Times New Roman" w:cs="Times New Roman"/>
        </w:rPr>
        <w:t xml:space="preserve">. </w:t>
      </w:r>
    </w:p>
    <w:p w:rsidR="000C1B38" w:rsidRPr="0076117F" w:rsidRDefault="000C1B38" w:rsidP="000C1B38">
      <w:pPr>
        <w:ind w:firstLine="708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Единственным источником обеспечения объектов поселения электрической  энергией является ООО ЭСКБ. </w:t>
      </w:r>
    </w:p>
    <w:p w:rsidR="000C1B38" w:rsidRPr="0076117F" w:rsidRDefault="000C1B38" w:rsidP="000C1B38">
      <w:p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ab/>
      </w: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  <w:color w:val="auto"/>
        </w:rPr>
      </w:pPr>
      <w:r w:rsidRPr="0076117F">
        <w:rPr>
          <w:rFonts w:ascii="Times New Roman" w:hAnsi="Times New Roman" w:cs="Times New Roman"/>
          <w:b/>
          <w:color w:val="auto"/>
        </w:rPr>
        <w:t xml:space="preserve">СТОИМОСТЬ ТАРИФОВ НА ЭЛЕКТРИЧЕСКУЮ </w:t>
      </w:r>
      <w:r w:rsidRPr="0076117F">
        <w:rPr>
          <w:rFonts w:ascii="Times New Roman" w:hAnsi="Times New Roman" w:cs="Times New Roman"/>
          <w:b/>
          <w:color w:val="auto"/>
        </w:rPr>
        <w:br/>
        <w:t>ЭНЕРГИЮ  РУБ/ КВТЧ</w:t>
      </w: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  <w:color w:val="aut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04"/>
        <w:gridCol w:w="3076"/>
        <w:gridCol w:w="3030"/>
      </w:tblGrid>
      <w:tr w:rsidR="008A4830" w:rsidRPr="0076117F" w:rsidTr="000C1B3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b/>
                <w:color w:val="auto"/>
              </w:rPr>
              <w:t xml:space="preserve">Год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b/>
                <w:color w:val="auto"/>
              </w:rPr>
              <w:t xml:space="preserve">Для организаций 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b/>
                <w:color w:val="auto"/>
              </w:rPr>
              <w:t xml:space="preserve">Для физических лиц </w:t>
            </w:r>
          </w:p>
        </w:tc>
      </w:tr>
      <w:tr w:rsidR="008A4830" w:rsidRPr="0076117F" w:rsidTr="000C1B3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8A4830" w:rsidP="008A4830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2017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E1173C" w:rsidP="008A4830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4,10</w:t>
            </w:r>
            <w:r w:rsidR="000C1B38" w:rsidRPr="0076117F">
              <w:rPr>
                <w:rFonts w:ascii="Times New Roman" w:hAnsi="Times New Roman" w:cs="Times New Roman"/>
                <w:color w:val="auto"/>
              </w:rPr>
              <w:t>руб/ кВтч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8A4830" w:rsidP="008A4830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1.92</w:t>
            </w:r>
            <w:r w:rsidR="000C1B38" w:rsidRPr="0076117F">
              <w:rPr>
                <w:rFonts w:ascii="Times New Roman" w:hAnsi="Times New Roman" w:cs="Times New Roman"/>
                <w:color w:val="auto"/>
              </w:rPr>
              <w:t>руб/ кВтч</w:t>
            </w:r>
          </w:p>
        </w:tc>
      </w:tr>
      <w:tr w:rsidR="008A4830" w:rsidRPr="0076117F" w:rsidTr="000C1B3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8A4830" w:rsidP="008A4830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2018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E1173C" w:rsidP="008A4830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4,90</w:t>
            </w:r>
            <w:r w:rsidR="000C1B38" w:rsidRPr="0076117F">
              <w:rPr>
                <w:rFonts w:ascii="Times New Roman" w:hAnsi="Times New Roman" w:cs="Times New Roman"/>
                <w:color w:val="auto"/>
              </w:rPr>
              <w:t>руб/ кВтч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8A4830" w:rsidP="008A4830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2,01</w:t>
            </w:r>
            <w:r w:rsidR="000C1B38" w:rsidRPr="0076117F">
              <w:rPr>
                <w:rFonts w:ascii="Times New Roman" w:hAnsi="Times New Roman" w:cs="Times New Roman"/>
                <w:color w:val="auto"/>
              </w:rPr>
              <w:t>руб/ кВтч</w:t>
            </w:r>
          </w:p>
        </w:tc>
      </w:tr>
      <w:tr w:rsidR="008A4830" w:rsidRPr="0076117F" w:rsidTr="000C1B3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 w:rsidP="008A4830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201</w:t>
            </w:r>
            <w:r w:rsidR="008A4830" w:rsidRPr="0076117F">
              <w:rPr>
                <w:rFonts w:ascii="Times New Roman" w:eastAsia="Calibri" w:hAnsi="Times New Roman" w:cs="Times New Roman"/>
                <w:color w:val="auto"/>
              </w:rPr>
              <w:t>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5C133E" w:rsidP="008A4830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5,70</w:t>
            </w:r>
            <w:r w:rsidR="000C1B38" w:rsidRPr="0076117F">
              <w:rPr>
                <w:rFonts w:ascii="Times New Roman" w:hAnsi="Times New Roman" w:cs="Times New Roman"/>
                <w:color w:val="auto"/>
              </w:rPr>
              <w:t>руб/ кВтч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8A4830" w:rsidP="00E1173C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2,</w:t>
            </w:r>
            <w:r w:rsidR="00E1173C" w:rsidRPr="0076117F">
              <w:rPr>
                <w:rFonts w:ascii="Times New Roman" w:eastAsia="Calibri" w:hAnsi="Times New Roman" w:cs="Times New Roman"/>
                <w:color w:val="auto"/>
              </w:rPr>
              <w:t>22</w:t>
            </w:r>
            <w:r w:rsidR="000C1B38" w:rsidRPr="0076117F">
              <w:rPr>
                <w:rFonts w:ascii="Times New Roman" w:hAnsi="Times New Roman" w:cs="Times New Roman"/>
                <w:color w:val="auto"/>
              </w:rPr>
              <w:t>руб/ кВтч</w:t>
            </w:r>
          </w:p>
        </w:tc>
      </w:tr>
      <w:tr w:rsidR="0073611E" w:rsidRPr="0076117F" w:rsidTr="000C1B3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611E" w:rsidRPr="0076117F" w:rsidRDefault="0073611E" w:rsidP="008A4830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611E" w:rsidRPr="0076117F" w:rsidRDefault="0073611E" w:rsidP="008A4830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611E" w:rsidRPr="0076117F" w:rsidRDefault="0073611E" w:rsidP="00E1173C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  <w:tr w:rsidR="000F1474" w:rsidRPr="0076117F" w:rsidTr="000C1B3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 w:rsidP="008A4830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2020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CD048F" w:rsidP="008A4830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6,50руб./кВтч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CD048F" w:rsidP="00CD048F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2,33</w:t>
            </w:r>
            <w:r w:rsidRPr="0076117F">
              <w:rPr>
                <w:rFonts w:ascii="Times New Roman" w:hAnsi="Times New Roman" w:cs="Times New Roman"/>
                <w:color w:val="auto"/>
              </w:rPr>
              <w:t>руб/ кВтч</w:t>
            </w:r>
          </w:p>
        </w:tc>
      </w:tr>
      <w:tr w:rsidR="00620F09" w:rsidRPr="0076117F" w:rsidTr="000C1B3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 w:rsidP="0073611E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Рост тарифа 201</w:t>
            </w:r>
            <w:r w:rsidR="0073611E" w:rsidRPr="0076117F">
              <w:rPr>
                <w:rFonts w:ascii="Times New Roman" w:hAnsi="Times New Roman" w:cs="Times New Roman"/>
                <w:color w:val="auto"/>
              </w:rPr>
              <w:t>9</w:t>
            </w:r>
            <w:r w:rsidR="00E80998" w:rsidRPr="0076117F">
              <w:rPr>
                <w:rFonts w:ascii="Times New Roman" w:hAnsi="Times New Roman" w:cs="Times New Roman"/>
                <w:color w:val="auto"/>
              </w:rPr>
              <w:t xml:space="preserve"> года к уровню 20</w:t>
            </w:r>
            <w:r w:rsidR="0073611E" w:rsidRPr="0076117F">
              <w:rPr>
                <w:rFonts w:ascii="Times New Roman" w:hAnsi="Times New Roman" w:cs="Times New Roman"/>
                <w:color w:val="auto"/>
              </w:rPr>
              <w:t>20</w:t>
            </w:r>
            <w:r w:rsidRPr="0076117F">
              <w:rPr>
                <w:rFonts w:ascii="Times New Roman" w:hAnsi="Times New Roman" w:cs="Times New Roman"/>
                <w:color w:val="auto"/>
              </w:rPr>
              <w:t xml:space="preserve">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 w:rsidP="009174EB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1</w:t>
            </w:r>
            <w:r w:rsidR="009174EB" w:rsidRPr="0076117F">
              <w:rPr>
                <w:rFonts w:ascii="Times New Roman" w:eastAsia="Calibri" w:hAnsi="Times New Roman" w:cs="Times New Roman"/>
                <w:color w:val="auto"/>
              </w:rPr>
              <w:t>14</w:t>
            </w:r>
            <w:r w:rsidR="00E1173C" w:rsidRPr="0076117F">
              <w:rPr>
                <w:rFonts w:ascii="Times New Roman" w:eastAsia="Calibri" w:hAnsi="Times New Roman" w:cs="Times New Roman"/>
                <w:color w:val="auto"/>
              </w:rPr>
              <w:t>,0</w:t>
            </w:r>
            <w:r w:rsidR="009174EB" w:rsidRPr="0076117F">
              <w:rPr>
                <w:rFonts w:ascii="Times New Roman" w:eastAsia="Calibri" w:hAnsi="Times New Roman" w:cs="Times New Roman"/>
                <w:color w:val="auto"/>
              </w:rPr>
              <w:t>3</w:t>
            </w:r>
            <w:r w:rsidRPr="0076117F">
              <w:rPr>
                <w:rFonts w:ascii="Times New Roman" w:eastAsia="Calibri" w:hAnsi="Times New Roman" w:cs="Times New Roman"/>
                <w:color w:val="auto"/>
              </w:rPr>
              <w:t>%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 w:rsidP="00E1173C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11</w:t>
            </w:r>
            <w:r w:rsidR="00E1173C" w:rsidRPr="0076117F">
              <w:rPr>
                <w:rFonts w:ascii="Times New Roman" w:eastAsia="Calibri" w:hAnsi="Times New Roman" w:cs="Times New Roman"/>
                <w:color w:val="auto"/>
              </w:rPr>
              <w:t>5,25</w:t>
            </w:r>
            <w:r w:rsidRPr="0076117F">
              <w:rPr>
                <w:rFonts w:ascii="Times New Roman" w:eastAsia="Calibri" w:hAnsi="Times New Roman" w:cs="Times New Roman"/>
                <w:color w:val="auto"/>
              </w:rPr>
              <w:t>%</w:t>
            </w:r>
          </w:p>
        </w:tc>
      </w:tr>
    </w:tbl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  <w:color w:val="auto"/>
        </w:rPr>
      </w:pPr>
    </w:p>
    <w:p w:rsidR="000C1B38" w:rsidRDefault="000C1B38" w:rsidP="000C1B38">
      <w:pPr>
        <w:rPr>
          <w:rFonts w:ascii="Times New Roman" w:hAnsi="Times New Roman" w:cs="Times New Roman"/>
          <w:b/>
          <w:color w:val="auto"/>
        </w:rPr>
      </w:pPr>
    </w:p>
    <w:p w:rsidR="0076117F" w:rsidRPr="0076117F" w:rsidRDefault="0076117F" w:rsidP="000C1B38">
      <w:pPr>
        <w:rPr>
          <w:rFonts w:ascii="Times New Roman" w:hAnsi="Times New Roman" w:cs="Times New Roman"/>
          <w:b/>
          <w:color w:val="auto"/>
        </w:rPr>
      </w:pP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  <w:color w:val="auto"/>
        </w:rPr>
      </w:pPr>
      <w:r w:rsidRPr="0076117F">
        <w:rPr>
          <w:rFonts w:ascii="Times New Roman" w:hAnsi="Times New Roman" w:cs="Times New Roman"/>
          <w:b/>
          <w:color w:val="auto"/>
        </w:rPr>
        <w:t>СТОИМОСТЬ ТАРИФОВ НА ГАЗОСНАБЖЕНИЕ  РУБ/ КУБ. М</w:t>
      </w: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  <w:color w:val="aut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04"/>
        <w:gridCol w:w="3142"/>
        <w:gridCol w:w="3364"/>
      </w:tblGrid>
      <w:tr w:rsidR="00620F09" w:rsidRPr="0076117F" w:rsidTr="000F1474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b/>
                <w:color w:val="auto"/>
              </w:rPr>
              <w:t xml:space="preserve">Год 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b/>
                <w:color w:val="auto"/>
              </w:rPr>
              <w:t xml:space="preserve">Для организаций 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B38" w:rsidRPr="0076117F" w:rsidRDefault="000C1B38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b/>
                <w:color w:val="auto"/>
              </w:rPr>
              <w:t xml:space="preserve">Для физических лиц </w:t>
            </w:r>
          </w:p>
        </w:tc>
      </w:tr>
      <w:tr w:rsidR="000F1474" w:rsidRPr="0076117F" w:rsidTr="000F1474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 w:rsidP="00B3239A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2017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 w:rsidP="00B3239A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4994,02</w:t>
            </w:r>
            <w:r w:rsidRPr="0076117F">
              <w:rPr>
                <w:rFonts w:ascii="Times New Roman" w:hAnsi="Times New Roman" w:cs="Times New Roman"/>
                <w:color w:val="auto"/>
              </w:rPr>
              <w:t>/1000куб</w:t>
            </w:r>
            <w:proofErr w:type="gramStart"/>
            <w:r w:rsidRPr="0076117F">
              <w:rPr>
                <w:rFonts w:ascii="Times New Roman" w:hAnsi="Times New Roman" w:cs="Times New Roman"/>
                <w:color w:val="auto"/>
              </w:rPr>
              <w:t>.м</w:t>
            </w:r>
            <w:proofErr w:type="gramEnd"/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 w:rsidP="00B3239A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4994,02руб/1000куб</w:t>
            </w:r>
            <w:proofErr w:type="gramStart"/>
            <w:r w:rsidRPr="0076117F">
              <w:rPr>
                <w:rFonts w:ascii="Times New Roman" w:hAnsi="Times New Roman" w:cs="Times New Roman"/>
                <w:color w:val="auto"/>
              </w:rPr>
              <w:t>.м</w:t>
            </w:r>
            <w:proofErr w:type="gramEnd"/>
          </w:p>
        </w:tc>
      </w:tr>
      <w:tr w:rsidR="000F1474" w:rsidRPr="0076117F" w:rsidTr="000F1474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 w:rsidP="00B3239A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2018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 w:rsidP="00B3239A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5188,79</w:t>
            </w:r>
            <w:r w:rsidRPr="0076117F">
              <w:rPr>
                <w:rFonts w:ascii="Times New Roman" w:hAnsi="Times New Roman" w:cs="Times New Roman"/>
                <w:color w:val="auto"/>
              </w:rPr>
              <w:t>/1000куб</w:t>
            </w:r>
            <w:proofErr w:type="gramStart"/>
            <w:r w:rsidRPr="0076117F">
              <w:rPr>
                <w:rFonts w:ascii="Times New Roman" w:hAnsi="Times New Roman" w:cs="Times New Roman"/>
                <w:color w:val="auto"/>
              </w:rPr>
              <w:t>.м</w:t>
            </w:r>
            <w:proofErr w:type="gramEnd"/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 w:rsidP="00B3239A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5188,79руб/1000куб</w:t>
            </w:r>
            <w:proofErr w:type="gramStart"/>
            <w:r w:rsidRPr="0076117F">
              <w:rPr>
                <w:rFonts w:ascii="Times New Roman" w:hAnsi="Times New Roman" w:cs="Times New Roman"/>
                <w:color w:val="auto"/>
              </w:rPr>
              <w:t>.м</w:t>
            </w:r>
            <w:proofErr w:type="gramEnd"/>
          </w:p>
        </w:tc>
      </w:tr>
      <w:tr w:rsidR="000F1474" w:rsidRPr="0076117F" w:rsidTr="000F1474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 w:rsidP="00B3239A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2019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 w:rsidP="00B3239A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5365,21</w:t>
            </w:r>
            <w:r w:rsidRPr="0076117F">
              <w:rPr>
                <w:rFonts w:ascii="Times New Roman" w:hAnsi="Times New Roman" w:cs="Times New Roman"/>
                <w:color w:val="auto"/>
              </w:rPr>
              <w:t>/1000куб</w:t>
            </w:r>
            <w:proofErr w:type="gramStart"/>
            <w:r w:rsidRPr="0076117F">
              <w:rPr>
                <w:rFonts w:ascii="Times New Roman" w:hAnsi="Times New Roman" w:cs="Times New Roman"/>
                <w:color w:val="auto"/>
              </w:rPr>
              <w:t>.м</w:t>
            </w:r>
            <w:proofErr w:type="gramEnd"/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 w:rsidP="00B3239A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5365,21руб/1000куб</w:t>
            </w:r>
            <w:proofErr w:type="gramStart"/>
            <w:r w:rsidRPr="0076117F">
              <w:rPr>
                <w:rFonts w:ascii="Times New Roman" w:hAnsi="Times New Roman" w:cs="Times New Roman"/>
                <w:color w:val="auto"/>
              </w:rPr>
              <w:t>.м</w:t>
            </w:r>
            <w:proofErr w:type="gramEnd"/>
          </w:p>
        </w:tc>
      </w:tr>
      <w:tr w:rsidR="000F1474" w:rsidRPr="0076117F" w:rsidTr="009174EB">
        <w:trPr>
          <w:trHeight w:val="432"/>
        </w:trPr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 w:rsidP="00B3239A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eastAsia="Calibri" w:hAnsi="Times New Roman" w:cs="Times New Roman"/>
                <w:color w:val="auto"/>
              </w:rPr>
              <w:t>2020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93019A" w:rsidP="00B3239A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5698,5/1000куб</w:t>
            </w:r>
            <w:proofErr w:type="gramStart"/>
            <w:r w:rsidRPr="0076117F">
              <w:rPr>
                <w:rFonts w:ascii="Times New Roman" w:hAnsi="Times New Roman" w:cs="Times New Roman"/>
                <w:color w:val="auto"/>
              </w:rPr>
              <w:t>.м</w:t>
            </w:r>
            <w:proofErr w:type="gramEnd"/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93019A" w:rsidP="00B3239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5</w:t>
            </w:r>
            <w:r w:rsidR="005C5EBB" w:rsidRPr="0076117F">
              <w:rPr>
                <w:rFonts w:ascii="Times New Roman" w:hAnsi="Times New Roman" w:cs="Times New Roman"/>
                <w:color w:val="auto"/>
              </w:rPr>
              <w:t>698,5/1000куб</w:t>
            </w:r>
            <w:proofErr w:type="gramStart"/>
            <w:r w:rsidR="005C5EBB" w:rsidRPr="0076117F">
              <w:rPr>
                <w:rFonts w:ascii="Times New Roman" w:hAnsi="Times New Roman" w:cs="Times New Roman"/>
                <w:color w:val="auto"/>
              </w:rPr>
              <w:t>.м</w:t>
            </w:r>
            <w:proofErr w:type="gramEnd"/>
          </w:p>
        </w:tc>
      </w:tr>
      <w:tr w:rsidR="000F1474" w:rsidRPr="0076117F" w:rsidTr="000F1474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 w:rsidP="00B45078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</w:p>
        </w:tc>
      </w:tr>
      <w:tr w:rsidR="000F1474" w:rsidRPr="0076117F" w:rsidTr="000F1474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5C5EBB" w:rsidP="005C5EBB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Рост тарифа 2019</w:t>
            </w:r>
            <w:r w:rsidR="000F1474" w:rsidRPr="0076117F">
              <w:rPr>
                <w:rFonts w:ascii="Times New Roman" w:hAnsi="Times New Roman" w:cs="Times New Roman"/>
                <w:color w:val="auto"/>
              </w:rPr>
              <w:t xml:space="preserve"> года к уровню 20</w:t>
            </w:r>
            <w:r w:rsidRPr="0076117F">
              <w:rPr>
                <w:rFonts w:ascii="Times New Roman" w:hAnsi="Times New Roman" w:cs="Times New Roman"/>
                <w:color w:val="auto"/>
              </w:rPr>
              <w:t>20</w:t>
            </w:r>
            <w:r w:rsidR="000F1474" w:rsidRPr="0076117F">
              <w:rPr>
                <w:rFonts w:ascii="Times New Roman" w:hAnsi="Times New Roman" w:cs="Times New Roman"/>
                <w:color w:val="auto"/>
              </w:rPr>
              <w:t xml:space="preserve"> года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93019A" w:rsidP="005C133E">
            <w:pPr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106,21 %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474" w:rsidRPr="0076117F" w:rsidRDefault="000F1474" w:rsidP="0093019A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76117F">
              <w:rPr>
                <w:rFonts w:ascii="Times New Roman" w:hAnsi="Times New Roman" w:cs="Times New Roman"/>
                <w:color w:val="auto"/>
              </w:rPr>
              <w:t>10</w:t>
            </w:r>
            <w:r w:rsidR="0093019A" w:rsidRPr="0076117F">
              <w:rPr>
                <w:rFonts w:ascii="Times New Roman" w:hAnsi="Times New Roman" w:cs="Times New Roman"/>
                <w:color w:val="auto"/>
              </w:rPr>
              <w:t>6</w:t>
            </w:r>
            <w:r w:rsidRPr="0076117F">
              <w:rPr>
                <w:rFonts w:ascii="Times New Roman" w:hAnsi="Times New Roman" w:cs="Times New Roman"/>
                <w:color w:val="auto"/>
              </w:rPr>
              <w:t>,</w:t>
            </w:r>
            <w:r w:rsidR="0093019A" w:rsidRPr="0076117F">
              <w:rPr>
                <w:rFonts w:ascii="Times New Roman" w:hAnsi="Times New Roman" w:cs="Times New Roman"/>
                <w:color w:val="auto"/>
              </w:rPr>
              <w:t>21</w:t>
            </w:r>
            <w:r w:rsidRPr="0076117F">
              <w:rPr>
                <w:rFonts w:ascii="Times New Roman" w:hAnsi="Times New Roman" w:cs="Times New Roman"/>
                <w:color w:val="auto"/>
              </w:rPr>
              <w:t xml:space="preserve"> %</w:t>
            </w:r>
          </w:p>
        </w:tc>
      </w:tr>
    </w:tbl>
    <w:p w:rsidR="000C1B38" w:rsidRPr="0076117F" w:rsidRDefault="000C1B38" w:rsidP="000C1B38">
      <w:p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В условиях обозначенных темпов роста цен на газ, электроэнергию и другие виды топлива стоимость тепловой энергии, производимой </w:t>
      </w:r>
      <w:proofErr w:type="spellStart"/>
      <w:r w:rsidRPr="0076117F">
        <w:rPr>
          <w:rFonts w:ascii="Times New Roman" w:hAnsi="Times New Roman" w:cs="Times New Roman"/>
        </w:rPr>
        <w:t>энергоснабжающим</w:t>
      </w:r>
      <w:r w:rsidR="00620F09" w:rsidRPr="0076117F">
        <w:rPr>
          <w:rFonts w:ascii="Times New Roman" w:hAnsi="Times New Roman" w:cs="Times New Roman"/>
        </w:rPr>
        <w:t>и</w:t>
      </w:r>
      <w:proofErr w:type="spellEnd"/>
      <w:r w:rsidR="00620F09" w:rsidRPr="0076117F">
        <w:rPr>
          <w:rFonts w:ascii="Times New Roman" w:hAnsi="Times New Roman" w:cs="Times New Roman"/>
        </w:rPr>
        <w:t xml:space="preserve"> организациями, в период до 202</w:t>
      </w:r>
      <w:r w:rsidRPr="0076117F">
        <w:rPr>
          <w:rFonts w:ascii="Times New Roman" w:hAnsi="Times New Roman" w:cs="Times New Roman"/>
        </w:rPr>
        <w:t xml:space="preserve">4 года может расти с темпами не менее </w:t>
      </w:r>
      <w:r w:rsidR="005C133E" w:rsidRPr="0076117F">
        <w:rPr>
          <w:rFonts w:ascii="Times New Roman" w:hAnsi="Times New Roman" w:cs="Times New Roman"/>
        </w:rPr>
        <w:t>7-10</w:t>
      </w:r>
      <w:r w:rsidRPr="0076117F">
        <w:rPr>
          <w:rFonts w:ascii="Times New Roman" w:hAnsi="Times New Roman" w:cs="Times New Roman"/>
        </w:rPr>
        <w:t xml:space="preserve"> процентов в год.</w:t>
      </w:r>
    </w:p>
    <w:p w:rsidR="000C1B38" w:rsidRPr="0076117F" w:rsidRDefault="000C1B38" w:rsidP="000C1B38">
      <w:pPr>
        <w:rPr>
          <w:rFonts w:ascii="Times New Roman" w:hAnsi="Times New Roman" w:cs="Times New Roman"/>
        </w:rPr>
      </w:pP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 xml:space="preserve">ПОТРЕБЛЕНИЕ ЭНЕРГИИ </w:t>
      </w:r>
    </w:p>
    <w:p w:rsidR="000C1B38" w:rsidRPr="0076117F" w:rsidRDefault="000C1B38" w:rsidP="000C1B38">
      <w:pPr>
        <w:jc w:val="both"/>
        <w:rPr>
          <w:rFonts w:ascii="Times New Roman" w:hAnsi="Times New Roman" w:cs="Times New Roman"/>
        </w:rPr>
      </w:pPr>
    </w:p>
    <w:p w:rsidR="000C1B38" w:rsidRPr="0076117F" w:rsidRDefault="000C1B38" w:rsidP="000C1B38">
      <w:pPr>
        <w:ind w:firstLine="720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В условиях роста стоимости энергоресурсов, дефицита бюджета поселения, экономического кризиса, крайне важным становится обеспечение эффективного использования энергоресурсов в зданиях, расположенных на территории сельского поселения.</w:t>
      </w:r>
    </w:p>
    <w:p w:rsidR="000C1B38" w:rsidRPr="0076117F" w:rsidRDefault="000C1B38" w:rsidP="000C1B38">
      <w:pPr>
        <w:ind w:firstLine="720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На территории </w:t>
      </w:r>
      <w:r w:rsidRPr="0076117F">
        <w:rPr>
          <w:rFonts w:ascii="Times New Roman" w:eastAsia="Calibri" w:hAnsi="Times New Roman" w:cs="Times New Roman"/>
          <w:lang w:eastAsia="en-US"/>
        </w:rPr>
        <w:t xml:space="preserve">сельского поселения </w:t>
      </w:r>
      <w:proofErr w:type="spellStart"/>
      <w:r w:rsidR="00B3239A" w:rsidRPr="0076117F">
        <w:rPr>
          <w:rFonts w:ascii="Times New Roman" w:hAnsi="Times New Roman" w:cs="Times New Roman"/>
          <w:bCs/>
        </w:rPr>
        <w:t>Каратовский</w:t>
      </w:r>
      <w:proofErr w:type="spellEnd"/>
      <w:r w:rsidR="00B3239A" w:rsidRPr="0076117F">
        <w:rPr>
          <w:rFonts w:ascii="Times New Roman" w:hAnsi="Times New Roman" w:cs="Times New Roman"/>
          <w:bCs/>
        </w:rPr>
        <w:t xml:space="preserve"> </w:t>
      </w:r>
      <w:r w:rsidRPr="0076117F">
        <w:rPr>
          <w:rFonts w:ascii="Times New Roman" w:eastAsia="Calibri" w:hAnsi="Times New Roman" w:cs="Times New Roman"/>
          <w:lang w:eastAsia="en-US"/>
        </w:rPr>
        <w:t xml:space="preserve"> сельсовет муниципального района </w:t>
      </w:r>
      <w:proofErr w:type="spellStart"/>
      <w:r w:rsidR="00B3239A" w:rsidRPr="0076117F">
        <w:rPr>
          <w:rFonts w:ascii="Times New Roman" w:eastAsia="Calibri" w:hAnsi="Times New Roman" w:cs="Times New Roman"/>
          <w:lang w:eastAsia="en-US"/>
        </w:rPr>
        <w:t>Туймазинский</w:t>
      </w:r>
      <w:proofErr w:type="spellEnd"/>
      <w:r w:rsidRPr="0076117F">
        <w:rPr>
          <w:rFonts w:ascii="Times New Roman" w:eastAsia="Calibri" w:hAnsi="Times New Roman" w:cs="Times New Roman"/>
          <w:lang w:eastAsia="en-US"/>
        </w:rPr>
        <w:t xml:space="preserve"> район</w:t>
      </w:r>
      <w:r w:rsidRPr="0076117F">
        <w:rPr>
          <w:rFonts w:ascii="Times New Roman" w:hAnsi="Times New Roman" w:cs="Times New Roman"/>
        </w:rPr>
        <w:t xml:space="preserve"> не проводились энергетические обследования (</w:t>
      </w:r>
      <w:proofErr w:type="spellStart"/>
      <w:r w:rsidRPr="0076117F">
        <w:rPr>
          <w:rFonts w:ascii="Times New Roman" w:hAnsi="Times New Roman" w:cs="Times New Roman"/>
        </w:rPr>
        <w:t>энергоаудит</w:t>
      </w:r>
      <w:proofErr w:type="spellEnd"/>
      <w:r w:rsidRPr="0076117F">
        <w:rPr>
          <w:rFonts w:ascii="Times New Roman" w:hAnsi="Times New Roman" w:cs="Times New Roman"/>
        </w:rPr>
        <w:t xml:space="preserve">) отдельных зданий (учреждений). </w:t>
      </w:r>
      <w:r w:rsidR="00CD048F" w:rsidRPr="0076117F">
        <w:rPr>
          <w:rFonts w:ascii="Times New Roman" w:hAnsi="Times New Roman" w:cs="Times New Roman"/>
        </w:rPr>
        <w:t xml:space="preserve">В 2014 году проводился </w:t>
      </w:r>
      <w:proofErr w:type="spellStart"/>
      <w:r w:rsidR="00CD048F" w:rsidRPr="0076117F">
        <w:rPr>
          <w:rFonts w:ascii="Times New Roman" w:hAnsi="Times New Roman" w:cs="Times New Roman"/>
        </w:rPr>
        <w:t>энергоаудит</w:t>
      </w:r>
      <w:proofErr w:type="spellEnd"/>
      <w:r w:rsidR="00CD048F" w:rsidRPr="0076117F">
        <w:rPr>
          <w:rFonts w:ascii="Times New Roman" w:hAnsi="Times New Roman" w:cs="Times New Roman"/>
        </w:rPr>
        <w:t xml:space="preserve"> здания Администрации сельского поселения. </w:t>
      </w:r>
      <w:r w:rsidRPr="0076117F">
        <w:rPr>
          <w:rFonts w:ascii="Times New Roman" w:hAnsi="Times New Roman" w:cs="Times New Roman"/>
        </w:rPr>
        <w:t>Основными недостатками являются:</w:t>
      </w:r>
    </w:p>
    <w:p w:rsidR="000C1B38" w:rsidRPr="0076117F" w:rsidRDefault="000C1B38" w:rsidP="000C1B38">
      <w:pPr>
        <w:widowControl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потери теплого воздуха через оконные проемы, систему вентиляции, </w:t>
      </w:r>
      <w:proofErr w:type="spellStart"/>
      <w:r w:rsidRPr="0076117F">
        <w:rPr>
          <w:rFonts w:ascii="Times New Roman" w:hAnsi="Times New Roman" w:cs="Times New Roman"/>
        </w:rPr>
        <w:t>неплотности</w:t>
      </w:r>
      <w:proofErr w:type="spellEnd"/>
      <w:r w:rsidRPr="0076117F">
        <w:rPr>
          <w:rFonts w:ascii="Times New Roman" w:hAnsi="Times New Roman" w:cs="Times New Roman"/>
        </w:rPr>
        <w:t xml:space="preserve"> перекрытий, стен, трубопроводов и запорной арматуры;</w:t>
      </w:r>
    </w:p>
    <w:p w:rsidR="000C1B38" w:rsidRPr="0076117F" w:rsidRDefault="000C1B38" w:rsidP="000C1B38">
      <w:pPr>
        <w:widowControl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недостаточный контроль соответствующих служб (ответственных за эксплуатацию здания, </w:t>
      </w:r>
      <w:proofErr w:type="spellStart"/>
      <w:r w:rsidRPr="0076117F">
        <w:rPr>
          <w:rFonts w:ascii="Times New Roman" w:hAnsi="Times New Roman" w:cs="Times New Roman"/>
        </w:rPr>
        <w:t>энергоснабжающей</w:t>
      </w:r>
      <w:proofErr w:type="spellEnd"/>
      <w:r w:rsidRPr="0076117F">
        <w:rPr>
          <w:rFonts w:ascii="Times New Roman" w:hAnsi="Times New Roman" w:cs="Times New Roman"/>
        </w:rPr>
        <w:t xml:space="preserve"> организации) за соблюдением необходимых параметров работы систем;</w:t>
      </w:r>
    </w:p>
    <w:p w:rsidR="000C1B38" w:rsidRPr="0076117F" w:rsidRDefault="000C1B38" w:rsidP="000C1B38">
      <w:pPr>
        <w:widowControl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отсутствие автоматизированного отпуска тепловой энергии в тепловых узлах отопления.</w:t>
      </w:r>
    </w:p>
    <w:p w:rsidR="000C1B38" w:rsidRPr="0076117F" w:rsidRDefault="000C1B38" w:rsidP="000C1B38">
      <w:pPr>
        <w:ind w:firstLine="720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Главными недостатками являются потери тепловой энергии в тепловых сетях и зданиях, увеличение расходов на теплоснабжение.</w:t>
      </w:r>
    </w:p>
    <w:p w:rsidR="000C1B38" w:rsidRPr="0076117F" w:rsidRDefault="000C1B38" w:rsidP="000C1B38">
      <w:pPr>
        <w:ind w:firstLine="720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В некоторых зданиях (в основном в частном жилом секторе), расположенных на территории сельского поселения,  остается устаревшая система освещения  жилых и нежилых помещений, что приводит к большому расходу электроэнергии.</w:t>
      </w:r>
    </w:p>
    <w:p w:rsidR="000C1B38" w:rsidRPr="0076117F" w:rsidRDefault="000C1B38" w:rsidP="000C1B38">
      <w:pPr>
        <w:ind w:firstLine="720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В числе основных причин, по которым энергоснабжение зданий, расположенных на территории сельского  поселения,  выходит на первый план является необходимость:</w:t>
      </w:r>
    </w:p>
    <w:p w:rsidR="000C1B38" w:rsidRPr="0076117F" w:rsidRDefault="000C1B38" w:rsidP="000C1B38">
      <w:pPr>
        <w:widowControl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снижения расходов бюджета поселения, граждан на оплату коммунальных услуг по отоплению, электроснабжению, газоснабжению;</w:t>
      </w:r>
    </w:p>
    <w:p w:rsidR="000C1B38" w:rsidRPr="0076117F" w:rsidRDefault="000C1B38" w:rsidP="000C1B38">
      <w:pPr>
        <w:widowControl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улучшения микроклимата в зданиях;</w:t>
      </w:r>
    </w:p>
    <w:p w:rsidR="000C1B38" w:rsidRPr="0076117F" w:rsidRDefault="000C1B38" w:rsidP="000C1B38">
      <w:pPr>
        <w:widowControl/>
        <w:numPr>
          <w:ilvl w:val="0"/>
          <w:numId w:val="12"/>
        </w:numPr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уменьшения роста затрат на коммунальные услуги в зданиях и учреждениях, расположенных на территории сельского  поселения </w:t>
      </w:r>
      <w:proofErr w:type="spellStart"/>
      <w:r w:rsidR="00B3239A" w:rsidRPr="0076117F">
        <w:rPr>
          <w:rFonts w:ascii="Times New Roman" w:hAnsi="Times New Roman" w:cs="Times New Roman"/>
          <w:bCs/>
        </w:rPr>
        <w:t>Каратовский</w:t>
      </w:r>
      <w:proofErr w:type="spellEnd"/>
      <w:r w:rsidR="00B3239A" w:rsidRPr="0076117F">
        <w:rPr>
          <w:rFonts w:ascii="Times New Roman" w:hAnsi="Times New Roman" w:cs="Times New Roman"/>
          <w:bCs/>
        </w:rPr>
        <w:t xml:space="preserve"> </w:t>
      </w:r>
      <w:r w:rsidRPr="0076117F">
        <w:rPr>
          <w:rFonts w:ascii="Times New Roman" w:hAnsi="Times New Roman" w:cs="Times New Roman"/>
        </w:rPr>
        <w:t xml:space="preserve"> сельсовет,  при неизбежном росте тарифов.</w:t>
      </w:r>
    </w:p>
    <w:p w:rsidR="00CD048F" w:rsidRPr="0076117F" w:rsidRDefault="00CD048F" w:rsidP="00CD048F">
      <w:pPr>
        <w:widowControl/>
        <w:ind w:left="720"/>
        <w:rPr>
          <w:rFonts w:ascii="Times New Roman" w:hAnsi="Times New Roman" w:cs="Times New Roman"/>
        </w:rPr>
      </w:pPr>
    </w:p>
    <w:p w:rsidR="000C1B38" w:rsidRPr="0076117F" w:rsidRDefault="000C1B38" w:rsidP="000C1B38">
      <w:pPr>
        <w:widowControl/>
        <w:numPr>
          <w:ilvl w:val="0"/>
          <w:numId w:val="13"/>
        </w:numPr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>Цели и задачи Программы</w:t>
      </w: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</w:rPr>
      </w:pPr>
    </w:p>
    <w:p w:rsidR="000C1B38" w:rsidRPr="0076117F" w:rsidRDefault="000C1B38" w:rsidP="000C1B38">
      <w:pPr>
        <w:ind w:firstLine="720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Главная цель Программы – снижение расходов бюджета поселения, граждан, организаций на энергоснабжение зданий за счет рационального использования всех энергетических ресурсов и повышение эффективности их использования.</w:t>
      </w:r>
    </w:p>
    <w:p w:rsidR="000C1B38" w:rsidRPr="0076117F" w:rsidRDefault="000C1B38" w:rsidP="000C1B38">
      <w:pPr>
        <w:ind w:firstLine="720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Для осуществления поставленной цели необходимо решение следующих задач:</w:t>
      </w:r>
    </w:p>
    <w:p w:rsidR="000C1B38" w:rsidRPr="0076117F" w:rsidRDefault="000C1B38" w:rsidP="000C1B38">
      <w:pPr>
        <w:widowControl/>
        <w:numPr>
          <w:ilvl w:val="0"/>
          <w:numId w:val="14"/>
        </w:numPr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уменьшение потребления энергии и связанных с этим затрат в среднем на 5-10 %</w:t>
      </w:r>
      <w:proofErr w:type="gramStart"/>
      <w:r w:rsidRPr="0076117F">
        <w:rPr>
          <w:rFonts w:ascii="Times New Roman" w:hAnsi="Times New Roman" w:cs="Times New Roman"/>
        </w:rPr>
        <w:t xml:space="preserve"> ;</w:t>
      </w:r>
      <w:proofErr w:type="gramEnd"/>
    </w:p>
    <w:p w:rsidR="000C1B38" w:rsidRPr="0076117F" w:rsidRDefault="000C1B38" w:rsidP="000C1B38">
      <w:pPr>
        <w:widowControl/>
        <w:numPr>
          <w:ilvl w:val="0"/>
          <w:numId w:val="14"/>
        </w:numPr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совершенствование системы учета потребляемых энергетических ресурсов муниципальными учреждениями;</w:t>
      </w:r>
    </w:p>
    <w:p w:rsidR="000C1B38" w:rsidRPr="0076117F" w:rsidRDefault="000C1B38" w:rsidP="000C1B38">
      <w:pPr>
        <w:widowControl/>
        <w:numPr>
          <w:ilvl w:val="0"/>
          <w:numId w:val="14"/>
        </w:numPr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внедрение </w:t>
      </w:r>
      <w:proofErr w:type="spellStart"/>
      <w:r w:rsidRPr="0076117F">
        <w:rPr>
          <w:rFonts w:ascii="Times New Roman" w:hAnsi="Times New Roman" w:cs="Times New Roman"/>
        </w:rPr>
        <w:t>энергоэффективных</w:t>
      </w:r>
      <w:proofErr w:type="spellEnd"/>
      <w:r w:rsidRPr="0076117F">
        <w:rPr>
          <w:rFonts w:ascii="Times New Roman" w:hAnsi="Times New Roman" w:cs="Times New Roman"/>
        </w:rPr>
        <w:t xml:space="preserve"> устройств (оборудования, технологий) в зданиях, расположенных на территории сельского  поселения </w:t>
      </w:r>
      <w:proofErr w:type="spellStart"/>
      <w:r w:rsidR="00B3239A" w:rsidRPr="0076117F">
        <w:rPr>
          <w:rFonts w:ascii="Times New Roman" w:hAnsi="Times New Roman" w:cs="Times New Roman"/>
          <w:bCs/>
        </w:rPr>
        <w:t>Каратовский</w:t>
      </w:r>
      <w:proofErr w:type="spellEnd"/>
      <w:r w:rsidR="00B3239A" w:rsidRPr="0076117F">
        <w:rPr>
          <w:rFonts w:ascii="Times New Roman" w:hAnsi="Times New Roman" w:cs="Times New Roman"/>
          <w:bCs/>
        </w:rPr>
        <w:t xml:space="preserve"> </w:t>
      </w:r>
      <w:r w:rsidRPr="0076117F">
        <w:rPr>
          <w:rFonts w:ascii="Times New Roman" w:hAnsi="Times New Roman" w:cs="Times New Roman"/>
        </w:rPr>
        <w:t xml:space="preserve"> сельсовет;</w:t>
      </w:r>
    </w:p>
    <w:p w:rsidR="000C1B38" w:rsidRPr="0076117F" w:rsidRDefault="000C1B38" w:rsidP="000C1B38">
      <w:pPr>
        <w:widowControl/>
        <w:numPr>
          <w:ilvl w:val="0"/>
          <w:numId w:val="14"/>
        </w:numPr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повышение уровня компетентности работников муниципальных учреждений в вопросах эффективного использования энергетических ресурсов.</w:t>
      </w:r>
    </w:p>
    <w:p w:rsidR="000C1B38" w:rsidRPr="0076117F" w:rsidRDefault="000C1B38" w:rsidP="000C1B38">
      <w:pPr>
        <w:ind w:left="720"/>
        <w:rPr>
          <w:rFonts w:ascii="Times New Roman" w:hAnsi="Times New Roman" w:cs="Times New Roman"/>
        </w:rPr>
      </w:pPr>
    </w:p>
    <w:p w:rsidR="000C1B38" w:rsidRPr="0076117F" w:rsidRDefault="000C1B38" w:rsidP="000C1B38">
      <w:pPr>
        <w:widowControl/>
        <w:numPr>
          <w:ilvl w:val="0"/>
          <w:numId w:val="13"/>
        </w:numPr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lastRenderedPageBreak/>
        <w:t>Сроки реализации Программы</w:t>
      </w: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</w:rPr>
      </w:pPr>
    </w:p>
    <w:p w:rsidR="000C1B38" w:rsidRPr="0076117F" w:rsidRDefault="000C1B38" w:rsidP="000C1B38">
      <w:pPr>
        <w:ind w:firstLine="720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Реализация мероприятий долгосрочной Програ</w:t>
      </w:r>
      <w:r w:rsidR="00620F09" w:rsidRPr="0076117F">
        <w:rPr>
          <w:rFonts w:ascii="Times New Roman" w:hAnsi="Times New Roman" w:cs="Times New Roman"/>
        </w:rPr>
        <w:t>ммы предусмотрена в период с 202</w:t>
      </w:r>
      <w:r w:rsidR="00CD048F" w:rsidRPr="0076117F">
        <w:rPr>
          <w:rFonts w:ascii="Times New Roman" w:hAnsi="Times New Roman" w:cs="Times New Roman"/>
        </w:rPr>
        <w:t>1</w:t>
      </w:r>
      <w:r w:rsidR="00620F09" w:rsidRPr="0076117F">
        <w:rPr>
          <w:rFonts w:ascii="Times New Roman" w:hAnsi="Times New Roman" w:cs="Times New Roman"/>
        </w:rPr>
        <w:t xml:space="preserve">  по 2024</w:t>
      </w:r>
      <w:r w:rsidRPr="0076117F">
        <w:rPr>
          <w:rFonts w:ascii="Times New Roman" w:hAnsi="Times New Roman" w:cs="Times New Roman"/>
        </w:rPr>
        <w:t xml:space="preserve"> годы.</w:t>
      </w:r>
    </w:p>
    <w:p w:rsidR="000C1B38" w:rsidRPr="0076117F" w:rsidRDefault="000C1B38" w:rsidP="000C1B38">
      <w:pPr>
        <w:ind w:firstLine="720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На данном этапе предусматриваются:</w:t>
      </w:r>
    </w:p>
    <w:p w:rsidR="000C1B38" w:rsidRPr="0076117F" w:rsidRDefault="000C1B38" w:rsidP="000C1B38">
      <w:pPr>
        <w:widowControl/>
        <w:numPr>
          <w:ilvl w:val="0"/>
          <w:numId w:val="15"/>
        </w:numPr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 организация </w:t>
      </w:r>
      <w:proofErr w:type="spellStart"/>
      <w:r w:rsidRPr="0076117F">
        <w:rPr>
          <w:rFonts w:ascii="Times New Roman" w:hAnsi="Times New Roman" w:cs="Times New Roman"/>
        </w:rPr>
        <w:t>постоянногоэнергомониторинга</w:t>
      </w:r>
      <w:proofErr w:type="spellEnd"/>
      <w:r w:rsidRPr="0076117F">
        <w:rPr>
          <w:rFonts w:ascii="Times New Roman" w:hAnsi="Times New Roman" w:cs="Times New Roman"/>
        </w:rPr>
        <w:t xml:space="preserve"> зданий;</w:t>
      </w:r>
    </w:p>
    <w:p w:rsidR="000C1B38" w:rsidRPr="0076117F" w:rsidRDefault="000C1B38" w:rsidP="000C1B38">
      <w:pPr>
        <w:widowControl/>
        <w:numPr>
          <w:ilvl w:val="0"/>
          <w:numId w:val="16"/>
        </w:numPr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 создание базы данных по всем зданиям, расположенным на территории сельского  поселения, в части </w:t>
      </w:r>
      <w:proofErr w:type="spellStart"/>
      <w:r w:rsidRPr="0076117F">
        <w:rPr>
          <w:rFonts w:ascii="Times New Roman" w:hAnsi="Times New Roman" w:cs="Times New Roman"/>
        </w:rPr>
        <w:t>ресурсопотребления</w:t>
      </w:r>
      <w:proofErr w:type="spellEnd"/>
      <w:r w:rsidRPr="0076117F">
        <w:rPr>
          <w:rFonts w:ascii="Times New Roman" w:hAnsi="Times New Roman" w:cs="Times New Roman"/>
        </w:rPr>
        <w:t>;</w:t>
      </w:r>
    </w:p>
    <w:p w:rsidR="000C1B38" w:rsidRPr="0076117F" w:rsidRDefault="000C1B38" w:rsidP="000C1B38">
      <w:pPr>
        <w:ind w:left="360"/>
        <w:rPr>
          <w:rFonts w:ascii="Times New Roman" w:hAnsi="Times New Roman" w:cs="Times New Roman"/>
        </w:rPr>
      </w:pPr>
    </w:p>
    <w:p w:rsidR="000C1B38" w:rsidRPr="0076117F" w:rsidRDefault="000C1B38" w:rsidP="000C1B38">
      <w:pPr>
        <w:widowControl/>
        <w:numPr>
          <w:ilvl w:val="0"/>
          <w:numId w:val="13"/>
        </w:numPr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>Система программных мероприятий.</w:t>
      </w:r>
    </w:p>
    <w:p w:rsidR="000C1B38" w:rsidRPr="0076117F" w:rsidRDefault="000C1B38" w:rsidP="000C1B38">
      <w:pPr>
        <w:ind w:left="360"/>
        <w:jc w:val="both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</w:rPr>
        <w:t xml:space="preserve">       Система мероприятий по реализации Программы, в соответствии со статьей 14 Федерального закона от 23.11.2009 N 261-ФЗ "Об энергосбережении и о повышении энергетической эффективности и о внесении изменений в отдельные законодательные акты Российской Федерации", ориентирована на внедрение энергосберегающих мероприятий во всех сферах жизнедеятельности  поселения:</w:t>
      </w:r>
    </w:p>
    <w:p w:rsidR="000C1B38" w:rsidRPr="0076117F" w:rsidRDefault="000C1B38" w:rsidP="000C1B38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в учреждениях и организациях бюджетной сферы  сельского поселения;</w:t>
      </w:r>
    </w:p>
    <w:p w:rsidR="000C1B38" w:rsidRPr="0076117F" w:rsidRDefault="000C1B38" w:rsidP="000C1B38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в  жилых домах частного сектора;</w:t>
      </w:r>
    </w:p>
    <w:p w:rsidR="000C1B38" w:rsidRPr="0076117F" w:rsidRDefault="000C1B38" w:rsidP="000C1B38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в системах наружного освещения.</w:t>
      </w:r>
    </w:p>
    <w:p w:rsidR="000C1B38" w:rsidRPr="0076117F" w:rsidRDefault="000C1B38" w:rsidP="000C1B38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C1B38" w:rsidRPr="0076117F" w:rsidRDefault="000C1B38" w:rsidP="000C1B38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В качестве исполнителей Программы выступают:</w:t>
      </w:r>
    </w:p>
    <w:p w:rsidR="000C1B38" w:rsidRPr="0076117F" w:rsidRDefault="000C1B38" w:rsidP="000C1B38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 xml:space="preserve">- Администрация сельского поселения </w:t>
      </w:r>
      <w:proofErr w:type="spellStart"/>
      <w:r w:rsidR="00B3239A" w:rsidRPr="0076117F">
        <w:rPr>
          <w:rFonts w:ascii="Times New Roman" w:hAnsi="Times New Roman" w:cs="Times New Roman"/>
          <w:bCs/>
          <w:sz w:val="24"/>
          <w:szCs w:val="24"/>
        </w:rPr>
        <w:t>Каратовский</w:t>
      </w:r>
      <w:proofErr w:type="spellEnd"/>
      <w:r w:rsidR="00B3239A" w:rsidRPr="007611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6117F">
        <w:rPr>
          <w:rFonts w:ascii="Times New Roman" w:hAnsi="Times New Roman" w:cs="Times New Roman"/>
          <w:sz w:val="24"/>
          <w:szCs w:val="24"/>
        </w:rPr>
        <w:t xml:space="preserve"> сельсовет;</w:t>
      </w:r>
    </w:p>
    <w:p w:rsidR="000C1B38" w:rsidRPr="0076117F" w:rsidRDefault="000C1B38" w:rsidP="000C1B38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C1B38" w:rsidRPr="0076117F" w:rsidRDefault="000C1B38" w:rsidP="000C1B38">
      <w:pPr>
        <w:ind w:left="360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   Программа включает реализацию следующих мероприятий:</w:t>
      </w:r>
    </w:p>
    <w:p w:rsidR="000C1B38" w:rsidRPr="0076117F" w:rsidRDefault="000C1B38" w:rsidP="000C1B38">
      <w:pPr>
        <w:ind w:left="720"/>
        <w:rPr>
          <w:rFonts w:ascii="Times New Roman" w:hAnsi="Times New Roman" w:cs="Times New Roman"/>
          <w:b/>
        </w:rPr>
      </w:pPr>
    </w:p>
    <w:p w:rsidR="000C1B38" w:rsidRPr="0076117F" w:rsidRDefault="000C1B38" w:rsidP="000C1B38">
      <w:pPr>
        <w:pStyle w:val="ConsPlusNormal"/>
        <w:widowControl/>
        <w:ind w:firstLine="0"/>
        <w:jc w:val="both"/>
        <w:outlineLvl w:val="2"/>
        <w:rPr>
          <w:rFonts w:ascii="Times New Roman" w:hAnsi="Times New Roman" w:cs="Times New Roman"/>
          <w:b/>
          <w:i/>
          <w:sz w:val="24"/>
          <w:szCs w:val="24"/>
        </w:rPr>
      </w:pPr>
      <w:r w:rsidRPr="0076117F">
        <w:rPr>
          <w:rFonts w:ascii="Times New Roman" w:hAnsi="Times New Roman" w:cs="Times New Roman"/>
          <w:b/>
          <w:i/>
          <w:sz w:val="24"/>
          <w:szCs w:val="24"/>
        </w:rPr>
        <w:t xml:space="preserve">3.1. Мероприятия по энергосбережению в учреждениях и организациях бюджетной сферы  сельского поселения  </w:t>
      </w:r>
      <w:proofErr w:type="spellStart"/>
      <w:r w:rsidR="00B3239A" w:rsidRPr="0076117F">
        <w:rPr>
          <w:rFonts w:ascii="Times New Roman" w:hAnsi="Times New Roman" w:cs="Times New Roman"/>
          <w:b/>
          <w:bCs/>
          <w:i/>
          <w:sz w:val="24"/>
          <w:szCs w:val="24"/>
          <w:lang w:bidi="ru-RU"/>
        </w:rPr>
        <w:t>Каратовский</w:t>
      </w:r>
      <w:proofErr w:type="spellEnd"/>
      <w:r w:rsidR="00B3239A" w:rsidRPr="0076117F">
        <w:rPr>
          <w:rFonts w:ascii="Times New Roman" w:hAnsi="Times New Roman" w:cs="Times New Roman"/>
          <w:b/>
          <w:bCs/>
          <w:i/>
          <w:sz w:val="24"/>
          <w:szCs w:val="24"/>
          <w:lang w:bidi="ru-RU"/>
        </w:rPr>
        <w:t xml:space="preserve"> </w:t>
      </w:r>
      <w:r w:rsidRPr="0076117F">
        <w:rPr>
          <w:rFonts w:ascii="Times New Roman" w:hAnsi="Times New Roman" w:cs="Times New Roman"/>
          <w:b/>
          <w:i/>
          <w:sz w:val="24"/>
          <w:szCs w:val="24"/>
        </w:rPr>
        <w:t xml:space="preserve"> сельсовет 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Закона N 261-ФЗ начиная с 1 января 2010 года бюджетные учреждения обязаны обеспечить снижение в сопоставимых условиях объема потребленных ими воды, природного газа, тепловой энергии, электрической энергии в течение 5 лет не менее чем на 15% от </w:t>
      </w:r>
      <w:proofErr w:type="gramStart"/>
      <w:r w:rsidRPr="0076117F">
        <w:rPr>
          <w:rFonts w:ascii="Times New Roman" w:hAnsi="Times New Roman" w:cs="Times New Roman"/>
          <w:sz w:val="24"/>
          <w:szCs w:val="24"/>
        </w:rPr>
        <w:t>объема</w:t>
      </w:r>
      <w:proofErr w:type="gramEnd"/>
      <w:r w:rsidRPr="0076117F">
        <w:rPr>
          <w:rFonts w:ascii="Times New Roman" w:hAnsi="Times New Roman" w:cs="Times New Roman"/>
          <w:sz w:val="24"/>
          <w:szCs w:val="24"/>
        </w:rPr>
        <w:t xml:space="preserve"> фактически потребленного ими в </w:t>
      </w:r>
      <w:smartTag w:uri="urn:schemas-microsoft-com:office:smarttags" w:element="metricconverter">
        <w:smartTagPr>
          <w:attr w:name="ProductID" w:val="2009 г"/>
        </w:smartTagPr>
        <w:r w:rsidRPr="0076117F">
          <w:rPr>
            <w:rFonts w:ascii="Times New Roman" w:hAnsi="Times New Roman" w:cs="Times New Roman"/>
            <w:sz w:val="24"/>
            <w:szCs w:val="24"/>
          </w:rPr>
          <w:t>2009 г</w:t>
        </w:r>
      </w:smartTag>
      <w:r w:rsidRPr="0076117F">
        <w:rPr>
          <w:rFonts w:ascii="Times New Roman" w:hAnsi="Times New Roman" w:cs="Times New Roman"/>
          <w:sz w:val="24"/>
          <w:szCs w:val="24"/>
        </w:rPr>
        <w:t>. каждого из указанных ресурсов с ежегодным снижением такого объема не менее чем на 3%.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Поэтому одним из приоритетных направлений в области энергосбережения и повышения энергетической эффективности в сельском поселении является проведение мероприятий, обеспечивающих снижение энергопотребления.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Основными мероприятиями по реализации данного направления являются: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проведение энергетических обследований зданий;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 xml:space="preserve">- разработка </w:t>
      </w:r>
      <w:proofErr w:type="spellStart"/>
      <w:r w:rsidRPr="0076117F">
        <w:rPr>
          <w:rFonts w:ascii="Times New Roman" w:hAnsi="Times New Roman" w:cs="Times New Roman"/>
          <w:sz w:val="24"/>
          <w:szCs w:val="24"/>
        </w:rPr>
        <w:t>пообъектных</w:t>
      </w:r>
      <w:proofErr w:type="spellEnd"/>
      <w:r w:rsidRPr="0076117F">
        <w:rPr>
          <w:rFonts w:ascii="Times New Roman" w:hAnsi="Times New Roman" w:cs="Times New Roman"/>
          <w:sz w:val="24"/>
          <w:szCs w:val="24"/>
        </w:rPr>
        <w:t xml:space="preserve"> программ (планов мероприятий) в области энергосбережения и повышения энергетической эффективности;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завершение оснащения зданий, строений и сооружений, находящихся в муниципальной собственности и используемых для размещения органов местного самоуправления и бюджетных учреждений, приборами учета энергетических ресурсов, а также ввод установленных приборов учета в эксплуатацию;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планирование расходов бюджета на оплату бюджетными учреждениями энергетических ресурсов, исходя из сокращения потребления ими каждого энергоресурса</w:t>
      </w:r>
      <w:r w:rsidR="00CD048F" w:rsidRPr="0076117F">
        <w:rPr>
          <w:rFonts w:ascii="Times New Roman" w:hAnsi="Times New Roman" w:cs="Times New Roman"/>
          <w:sz w:val="24"/>
          <w:szCs w:val="24"/>
        </w:rPr>
        <w:t xml:space="preserve"> на 3% по отношению к уровню 2020</w:t>
      </w:r>
      <w:r w:rsidRPr="0076117F">
        <w:rPr>
          <w:rFonts w:ascii="Times New Roman" w:hAnsi="Times New Roman" w:cs="Times New Roman"/>
          <w:sz w:val="24"/>
          <w:szCs w:val="24"/>
        </w:rPr>
        <w:t xml:space="preserve"> года в течение </w:t>
      </w:r>
      <w:r w:rsidR="0076117F" w:rsidRPr="0076117F">
        <w:rPr>
          <w:rFonts w:ascii="Times New Roman" w:hAnsi="Times New Roman" w:cs="Times New Roman"/>
          <w:sz w:val="24"/>
          <w:szCs w:val="24"/>
        </w:rPr>
        <w:t>5</w:t>
      </w:r>
      <w:r w:rsidRPr="0076117F">
        <w:rPr>
          <w:rFonts w:ascii="Times New Roman" w:hAnsi="Times New Roman" w:cs="Times New Roman"/>
          <w:sz w:val="24"/>
          <w:szCs w:val="24"/>
        </w:rPr>
        <w:t xml:space="preserve"> лет начиная с 1 ян</w:t>
      </w:r>
      <w:r w:rsidR="00620F09" w:rsidRPr="0076117F">
        <w:rPr>
          <w:rFonts w:ascii="Times New Roman" w:hAnsi="Times New Roman" w:cs="Times New Roman"/>
          <w:sz w:val="24"/>
          <w:szCs w:val="24"/>
        </w:rPr>
        <w:t>варя 202</w:t>
      </w:r>
      <w:r w:rsidR="00CD048F" w:rsidRPr="0076117F">
        <w:rPr>
          <w:rFonts w:ascii="Times New Roman" w:hAnsi="Times New Roman" w:cs="Times New Roman"/>
          <w:sz w:val="24"/>
          <w:szCs w:val="24"/>
        </w:rPr>
        <w:t>1</w:t>
      </w:r>
      <w:r w:rsidRPr="0076117F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совершенствование управленческого учета и нормирования расхода энергетических ресурсов на основе энергетических паспортов и мониторинга потребления;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снижение затрат на теплоснабжение объектов бюджетных учреждений, повышение теплозащиты зданий и тепловых сетей, внедрение систем погодного регулирования;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сокращение потребления электрической энергии и мощности, внедрение экономичных источников электрического освещения;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включение в установленном порядке в конкурсную документацию при проведении закупок для муниципальных нужд товаров, работ и услуг с учетом их энергетической эффективности;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прекращение закупки для муниципальных нужд ламп накаливания любой мощности, используемых в целях освещения;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lastRenderedPageBreak/>
        <w:t>- проведение семинаров, разъяснительных и иных мероприятий с руководством бюджетных учреждений, направленных на стимулирование энергосберегающего поведения;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проведение разъяснительной работы среди населения, направленных на стимулирование энергосберегающего поведения, установки энергосберегающих ламп и бытовых приборов.</w:t>
      </w:r>
    </w:p>
    <w:p w:rsidR="000C1B38" w:rsidRPr="0076117F" w:rsidRDefault="000C1B38" w:rsidP="000C1B38">
      <w:pPr>
        <w:rPr>
          <w:rFonts w:ascii="Times New Roman" w:hAnsi="Times New Roman" w:cs="Times New Roman"/>
        </w:rPr>
      </w:pPr>
    </w:p>
    <w:p w:rsidR="000C1B38" w:rsidRPr="0076117F" w:rsidRDefault="000C1B38" w:rsidP="000C1B38">
      <w:pPr>
        <w:ind w:firstLine="540"/>
        <w:rPr>
          <w:rFonts w:ascii="Times New Roman" w:hAnsi="Times New Roman" w:cs="Times New Roman"/>
          <w:b/>
          <w:i/>
        </w:rPr>
      </w:pPr>
      <w:r w:rsidRPr="0076117F">
        <w:rPr>
          <w:rFonts w:ascii="Times New Roman" w:hAnsi="Times New Roman" w:cs="Times New Roman"/>
          <w:b/>
          <w:i/>
        </w:rPr>
        <w:t>3.2. Разработка проектно-сметной документации, проведение капитального ремонта и модернизации зданий.</w:t>
      </w:r>
    </w:p>
    <w:p w:rsidR="000C1B38" w:rsidRPr="0076117F" w:rsidRDefault="000C1B38" w:rsidP="000C1B38">
      <w:pPr>
        <w:ind w:left="360"/>
        <w:rPr>
          <w:rFonts w:ascii="Times New Roman" w:hAnsi="Times New Roman" w:cs="Times New Roman"/>
        </w:rPr>
      </w:pPr>
    </w:p>
    <w:p w:rsidR="000C1B38" w:rsidRPr="0076117F" w:rsidRDefault="000C1B38" w:rsidP="000C1B38">
      <w:pPr>
        <w:ind w:firstLine="708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Данными мероприятиями предусматривается выполнение в зданиях следующих работ: замена окон, дверей, </w:t>
      </w:r>
      <w:proofErr w:type="spellStart"/>
      <w:r w:rsidRPr="0076117F">
        <w:rPr>
          <w:rFonts w:ascii="Times New Roman" w:hAnsi="Times New Roman" w:cs="Times New Roman"/>
        </w:rPr>
        <w:t>теплогидроизоляция</w:t>
      </w:r>
      <w:proofErr w:type="spellEnd"/>
      <w:r w:rsidRPr="0076117F">
        <w:rPr>
          <w:rFonts w:ascii="Times New Roman" w:hAnsi="Times New Roman" w:cs="Times New Roman"/>
        </w:rPr>
        <w:t xml:space="preserve"> трубопроводов, установка автоматизированных узлов </w:t>
      </w:r>
      <w:proofErr w:type="spellStart"/>
      <w:r w:rsidRPr="0076117F">
        <w:rPr>
          <w:rFonts w:ascii="Times New Roman" w:hAnsi="Times New Roman" w:cs="Times New Roman"/>
        </w:rPr>
        <w:t>ресурсоснабжения</w:t>
      </w:r>
      <w:proofErr w:type="spellEnd"/>
      <w:r w:rsidRPr="0076117F">
        <w:rPr>
          <w:rFonts w:ascii="Times New Roman" w:hAnsi="Times New Roman" w:cs="Times New Roman"/>
        </w:rPr>
        <w:t xml:space="preserve"> (газоснабжение, электроснабжение, тепловая энергия), ремонт ограждающих конструкций, систем электроснабжения и освещения в зданиях, реконструкция систем теплоснабжения и тепловых узлов в зданиях и др.</w:t>
      </w:r>
    </w:p>
    <w:p w:rsidR="000C1B38" w:rsidRPr="0076117F" w:rsidRDefault="000C1B38" w:rsidP="000C1B38">
      <w:pPr>
        <w:ind w:firstLine="708"/>
        <w:rPr>
          <w:rFonts w:ascii="Times New Roman" w:hAnsi="Times New Roman" w:cs="Times New Roman"/>
        </w:rPr>
      </w:pPr>
    </w:p>
    <w:p w:rsidR="000C1B38" w:rsidRPr="0076117F" w:rsidRDefault="009174EB" w:rsidP="0076117F">
      <w:pPr>
        <w:rPr>
          <w:rFonts w:ascii="Times New Roman" w:hAnsi="Times New Roman" w:cs="Times New Roman"/>
          <w:b/>
          <w:i/>
        </w:rPr>
      </w:pPr>
      <w:r w:rsidRPr="0076117F">
        <w:rPr>
          <w:rFonts w:ascii="Times New Roman" w:hAnsi="Times New Roman" w:cs="Times New Roman"/>
        </w:rPr>
        <w:t xml:space="preserve">   </w:t>
      </w:r>
      <w:r w:rsidR="000C1B38" w:rsidRPr="0076117F">
        <w:rPr>
          <w:rFonts w:ascii="Times New Roman" w:hAnsi="Times New Roman" w:cs="Times New Roman"/>
          <w:b/>
          <w:i/>
        </w:rPr>
        <w:t>3.</w:t>
      </w:r>
      <w:r w:rsidR="0076117F" w:rsidRPr="0076117F">
        <w:rPr>
          <w:rFonts w:ascii="Times New Roman" w:hAnsi="Times New Roman" w:cs="Times New Roman"/>
          <w:b/>
          <w:i/>
        </w:rPr>
        <w:t>3</w:t>
      </w:r>
      <w:r w:rsidR="000C1B38" w:rsidRPr="0076117F">
        <w:rPr>
          <w:rFonts w:ascii="Times New Roman" w:hAnsi="Times New Roman" w:cs="Times New Roman"/>
          <w:b/>
          <w:i/>
        </w:rPr>
        <w:t xml:space="preserve">. Проведение </w:t>
      </w:r>
      <w:proofErr w:type="spellStart"/>
      <w:r w:rsidR="000C1B38" w:rsidRPr="0076117F">
        <w:rPr>
          <w:rFonts w:ascii="Times New Roman" w:hAnsi="Times New Roman" w:cs="Times New Roman"/>
          <w:b/>
          <w:i/>
        </w:rPr>
        <w:t>энергомониторинга</w:t>
      </w:r>
      <w:proofErr w:type="spellEnd"/>
      <w:r w:rsidR="000C1B38" w:rsidRPr="0076117F">
        <w:rPr>
          <w:rFonts w:ascii="Times New Roman" w:hAnsi="Times New Roman" w:cs="Times New Roman"/>
          <w:b/>
          <w:i/>
        </w:rPr>
        <w:t xml:space="preserve"> использования  электрической энергии в зданиях.</w:t>
      </w:r>
    </w:p>
    <w:p w:rsidR="000C1B38" w:rsidRPr="0076117F" w:rsidRDefault="000C1B38" w:rsidP="000C1B38">
      <w:pPr>
        <w:jc w:val="both"/>
        <w:rPr>
          <w:rFonts w:ascii="Times New Roman" w:hAnsi="Times New Roman" w:cs="Times New Roman"/>
        </w:rPr>
      </w:pPr>
    </w:p>
    <w:p w:rsidR="000C1B38" w:rsidRPr="0076117F" w:rsidRDefault="000C1B38" w:rsidP="000C1B38">
      <w:pPr>
        <w:ind w:firstLine="708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В результате реализации энергосберегающих мероприятий энергопотребление в зданиях снижается, и остается на данном уровне в течение некоторого времени. Как показывает опыт реализации многих проектов, через некоторое время энергопотребление снова начинает расти. Через 3-5 лет энергопотребление  иногда возвращается к тому же уровню, как и до реализации энергосберегающих мер. Аналогичные тенденции имели место и в новых зданиях.</w:t>
      </w:r>
    </w:p>
    <w:p w:rsidR="000C1B38" w:rsidRPr="0076117F" w:rsidRDefault="000C1B38" w:rsidP="000C1B38">
      <w:p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ab/>
        <w:t>Чтобы избежать этого, требуется вести постоянный  мониторинг энергопотребления.</w:t>
      </w:r>
    </w:p>
    <w:p w:rsidR="000C1B38" w:rsidRPr="0076117F" w:rsidRDefault="000C1B38" w:rsidP="000C1B38">
      <w:pPr>
        <w:jc w:val="both"/>
        <w:rPr>
          <w:rFonts w:ascii="Times New Roman" w:hAnsi="Times New Roman" w:cs="Times New Roman"/>
        </w:rPr>
      </w:pPr>
    </w:p>
    <w:p w:rsidR="000C1B38" w:rsidRPr="0076117F" w:rsidRDefault="000C1B38" w:rsidP="000C1B38">
      <w:pPr>
        <w:ind w:firstLine="708"/>
        <w:rPr>
          <w:rFonts w:ascii="Times New Roman" w:hAnsi="Times New Roman" w:cs="Times New Roman"/>
          <w:b/>
          <w:i/>
        </w:rPr>
      </w:pPr>
      <w:r w:rsidRPr="0076117F">
        <w:rPr>
          <w:rFonts w:ascii="Times New Roman" w:hAnsi="Times New Roman" w:cs="Times New Roman"/>
          <w:b/>
          <w:i/>
        </w:rPr>
        <w:t>3.5. Модернизация систем освещения зданий,  помещений муниципальных учреждений.</w:t>
      </w:r>
    </w:p>
    <w:p w:rsidR="000C1B38" w:rsidRPr="0076117F" w:rsidRDefault="000C1B38" w:rsidP="000C1B38">
      <w:pPr>
        <w:ind w:left="708"/>
        <w:rPr>
          <w:rFonts w:ascii="Times New Roman" w:hAnsi="Times New Roman" w:cs="Times New Roman"/>
        </w:rPr>
      </w:pPr>
    </w:p>
    <w:p w:rsidR="000C1B38" w:rsidRPr="0076117F" w:rsidRDefault="000C1B38" w:rsidP="000C1B38">
      <w:pPr>
        <w:ind w:firstLine="720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Мероприятия предусматривают переход освещения зданий муниципальных учреждений  с обычных ламп накаливания на энергосберегающие лампы, установку сенсорных систем включения освещения.</w:t>
      </w:r>
    </w:p>
    <w:p w:rsidR="000C1B38" w:rsidRPr="0076117F" w:rsidRDefault="000C1B38" w:rsidP="000C1B38">
      <w:pPr>
        <w:ind w:left="540" w:firstLine="168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Мероприятия Программы подлежат уточнению:</w:t>
      </w:r>
    </w:p>
    <w:p w:rsidR="000C1B38" w:rsidRPr="0076117F" w:rsidRDefault="000C1B38" w:rsidP="000C1B38">
      <w:pPr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- по результатам </w:t>
      </w:r>
      <w:proofErr w:type="gramStart"/>
      <w:r w:rsidRPr="0076117F">
        <w:rPr>
          <w:rFonts w:ascii="Times New Roman" w:hAnsi="Times New Roman" w:cs="Times New Roman"/>
        </w:rPr>
        <w:t>проведенного</w:t>
      </w:r>
      <w:proofErr w:type="gramEnd"/>
      <w:r w:rsidR="0076117F">
        <w:rPr>
          <w:rFonts w:ascii="Times New Roman" w:hAnsi="Times New Roman" w:cs="Times New Roman"/>
        </w:rPr>
        <w:t xml:space="preserve"> </w:t>
      </w:r>
      <w:proofErr w:type="spellStart"/>
      <w:r w:rsidRPr="0076117F">
        <w:rPr>
          <w:rFonts w:ascii="Times New Roman" w:hAnsi="Times New Roman" w:cs="Times New Roman"/>
        </w:rPr>
        <w:t>энергоаудита</w:t>
      </w:r>
      <w:proofErr w:type="spellEnd"/>
      <w:r w:rsidRPr="0076117F">
        <w:rPr>
          <w:rFonts w:ascii="Times New Roman" w:hAnsi="Times New Roman" w:cs="Times New Roman"/>
        </w:rPr>
        <w:t xml:space="preserve"> муниципальных зданий;</w:t>
      </w:r>
    </w:p>
    <w:p w:rsidR="000C1B38" w:rsidRPr="0076117F" w:rsidRDefault="000C1B38" w:rsidP="000C1B38">
      <w:pPr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- при получении экономии средств бюджета поселения при реализации Программы, в том числе в результате экономии энергоресурсов.</w:t>
      </w:r>
    </w:p>
    <w:p w:rsidR="000C1B38" w:rsidRPr="0076117F" w:rsidRDefault="000C1B38" w:rsidP="000C1B3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1B38" w:rsidRPr="0076117F" w:rsidRDefault="000C1B38" w:rsidP="000C1B38">
      <w:pPr>
        <w:pStyle w:val="ConsPlusNormal"/>
        <w:widowControl/>
        <w:ind w:firstLine="540"/>
        <w:outlineLvl w:val="2"/>
        <w:rPr>
          <w:rFonts w:ascii="Times New Roman" w:hAnsi="Times New Roman" w:cs="Times New Roman"/>
          <w:b/>
          <w:i/>
          <w:sz w:val="24"/>
          <w:szCs w:val="24"/>
        </w:rPr>
      </w:pPr>
      <w:r w:rsidRPr="0076117F">
        <w:rPr>
          <w:rFonts w:ascii="Times New Roman" w:hAnsi="Times New Roman" w:cs="Times New Roman"/>
          <w:b/>
          <w:i/>
          <w:sz w:val="24"/>
          <w:szCs w:val="24"/>
        </w:rPr>
        <w:t>3.6. Мероприятия по энергосбережению в системах наружного освещения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Для</w:t>
      </w:r>
      <w:bookmarkStart w:id="0" w:name="_GoBack"/>
      <w:bookmarkEnd w:id="0"/>
      <w:r w:rsidRPr="0076117F">
        <w:rPr>
          <w:rFonts w:ascii="Times New Roman" w:hAnsi="Times New Roman" w:cs="Times New Roman"/>
          <w:sz w:val="24"/>
          <w:szCs w:val="24"/>
        </w:rPr>
        <w:t xml:space="preserve"> повышения энергетической эффективности наружного освещения необходимо продолжить замену ламп накаливания и ламп типа ДРЛ на современные энергосберегающие лампы, внедрить автоматизированные системы контроля, учета и управления потреблением и сбытом энергии в сетях наружного освещения.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1B38" w:rsidRPr="0076117F" w:rsidRDefault="000C1B38" w:rsidP="000C1B38">
      <w:pPr>
        <w:pStyle w:val="ConsPlusNormal"/>
        <w:widowControl/>
        <w:ind w:firstLine="540"/>
        <w:outlineLvl w:val="2"/>
        <w:rPr>
          <w:rFonts w:ascii="Times New Roman" w:hAnsi="Times New Roman" w:cs="Times New Roman"/>
          <w:b/>
          <w:i/>
          <w:sz w:val="24"/>
          <w:szCs w:val="24"/>
        </w:rPr>
      </w:pPr>
      <w:r w:rsidRPr="0076117F">
        <w:rPr>
          <w:rFonts w:ascii="Times New Roman" w:hAnsi="Times New Roman" w:cs="Times New Roman"/>
          <w:b/>
          <w:i/>
          <w:sz w:val="24"/>
          <w:szCs w:val="24"/>
        </w:rPr>
        <w:t>3.7. Развитие нормативно-правовой базы энергосбережения и повышения энергетической эффективности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17F">
        <w:rPr>
          <w:rFonts w:ascii="Times New Roman" w:hAnsi="Times New Roman" w:cs="Times New Roman"/>
          <w:sz w:val="24"/>
          <w:szCs w:val="24"/>
        </w:rPr>
        <w:t xml:space="preserve">Развитие нормативной правовой и методической базы энергетической эффективности и энергосбережения в сельском поселении обусловлено тем объемом полномочий, который предоставлен муниципальным образованиям в соответствии с Законом №261-ФЗ, и призвано обеспечить проведение согласованной государственной политики в области энергосбережения и повышения энергетической эффективности на территории сельского поселения </w:t>
      </w:r>
      <w:proofErr w:type="spellStart"/>
      <w:r w:rsidR="00B3239A" w:rsidRPr="0076117F">
        <w:rPr>
          <w:rFonts w:ascii="Times New Roman" w:hAnsi="Times New Roman" w:cs="Times New Roman"/>
          <w:bCs/>
          <w:sz w:val="24"/>
          <w:szCs w:val="24"/>
        </w:rPr>
        <w:t>Каратовский</w:t>
      </w:r>
      <w:proofErr w:type="spellEnd"/>
      <w:r w:rsidR="00B3239A" w:rsidRPr="007611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6117F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B3239A" w:rsidRPr="0076117F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6117F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</w:t>
      </w:r>
      <w:proofErr w:type="gramEnd"/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 xml:space="preserve">Приоритетными направлениями совершенствования нормативной правовой и методической базы энергетической эффективности и энергосбережения в сельском поселении </w:t>
      </w:r>
      <w:proofErr w:type="spellStart"/>
      <w:r w:rsidR="00B3239A" w:rsidRPr="0076117F">
        <w:rPr>
          <w:rFonts w:ascii="Times New Roman" w:hAnsi="Times New Roman" w:cs="Times New Roman"/>
          <w:bCs/>
          <w:sz w:val="24"/>
          <w:szCs w:val="24"/>
        </w:rPr>
        <w:t>Каратовский</w:t>
      </w:r>
      <w:proofErr w:type="spellEnd"/>
      <w:r w:rsidR="00B3239A" w:rsidRPr="007611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6117F">
        <w:rPr>
          <w:rFonts w:ascii="Times New Roman" w:hAnsi="Times New Roman" w:cs="Times New Roman"/>
          <w:sz w:val="24"/>
          <w:szCs w:val="24"/>
        </w:rPr>
        <w:t xml:space="preserve"> сельсовет являются: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lastRenderedPageBreak/>
        <w:t>- установление и совершенствование мер тарифного и налогового стимулирования энергосбережения и повышения энергетической эффективности в пределах полномочий муниципалитета;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 xml:space="preserve">- разработка требований к программам в области энергосбережения и повышения энергетической эффективности организаций, осуществляющих регулируемые виды деятельности, цены (тарифы) на товары, услуги которых подлежат установлению органами местного самоуправления сельского поселения </w:t>
      </w:r>
      <w:proofErr w:type="spellStart"/>
      <w:r w:rsidR="00B3239A" w:rsidRPr="0076117F">
        <w:rPr>
          <w:rFonts w:ascii="Times New Roman" w:hAnsi="Times New Roman" w:cs="Times New Roman"/>
          <w:bCs/>
          <w:sz w:val="24"/>
          <w:szCs w:val="24"/>
        </w:rPr>
        <w:t>Каратовский</w:t>
      </w:r>
      <w:proofErr w:type="spellEnd"/>
      <w:r w:rsidR="00B3239A" w:rsidRPr="007611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6117F">
        <w:rPr>
          <w:rFonts w:ascii="Times New Roman" w:hAnsi="Times New Roman" w:cs="Times New Roman"/>
          <w:sz w:val="24"/>
          <w:szCs w:val="24"/>
        </w:rPr>
        <w:t xml:space="preserve"> сельсовет;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 xml:space="preserve">- координация мероприятий по энергосбережению и повышению энергетической эффективности и </w:t>
      </w:r>
      <w:proofErr w:type="gramStart"/>
      <w:r w:rsidRPr="0076117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6117F">
        <w:rPr>
          <w:rFonts w:ascii="Times New Roman" w:hAnsi="Times New Roman" w:cs="Times New Roman"/>
          <w:sz w:val="24"/>
          <w:szCs w:val="24"/>
        </w:rPr>
        <w:t xml:space="preserve"> их проведением муниципальными учреждениями. </w:t>
      </w:r>
    </w:p>
    <w:p w:rsidR="000C1B38" w:rsidRPr="0076117F" w:rsidRDefault="000C1B38" w:rsidP="000C1B38">
      <w:pPr>
        <w:pStyle w:val="ConsPlusNormal"/>
        <w:widowControl/>
        <w:ind w:firstLine="0"/>
        <w:outlineLvl w:val="2"/>
        <w:rPr>
          <w:rFonts w:ascii="Times New Roman" w:hAnsi="Times New Roman" w:cs="Times New Roman"/>
          <w:b/>
          <w:i/>
          <w:sz w:val="24"/>
          <w:szCs w:val="24"/>
        </w:rPr>
      </w:pPr>
    </w:p>
    <w:p w:rsidR="000C1B38" w:rsidRPr="0076117F" w:rsidRDefault="000C1B38" w:rsidP="000C1B38">
      <w:pPr>
        <w:pStyle w:val="ConsPlusNormal"/>
        <w:widowControl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b/>
          <w:i/>
          <w:sz w:val="24"/>
          <w:szCs w:val="24"/>
        </w:rPr>
        <w:t>3.8.  Популяризация энергосбережения в  сельском поселении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Основным направлением деятельности в области популяризации энергосбережения должна стать пропаганда энергосбережения в быту, где ключевым инструментом является просветительская деятельность и информирование жителей о возможных типовых решениях (использование энергосберегающих ламп, приборов учета, более экономичных бытовых приборов, утепление и т.д.).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Механизмы пропаганды энергосбережения для населения: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 xml:space="preserve">- создание специального раздела сайта на официальном сайте администрации сельского поселения </w:t>
      </w:r>
      <w:proofErr w:type="spellStart"/>
      <w:r w:rsidR="00B3239A" w:rsidRPr="0076117F">
        <w:rPr>
          <w:rFonts w:ascii="Times New Roman" w:hAnsi="Times New Roman" w:cs="Times New Roman"/>
          <w:bCs/>
          <w:sz w:val="24"/>
          <w:szCs w:val="24"/>
        </w:rPr>
        <w:t>Каратовский</w:t>
      </w:r>
      <w:proofErr w:type="spellEnd"/>
      <w:r w:rsidR="00B3239A" w:rsidRPr="007611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6117F">
        <w:rPr>
          <w:rFonts w:ascii="Times New Roman" w:hAnsi="Times New Roman" w:cs="Times New Roman"/>
          <w:sz w:val="24"/>
          <w:szCs w:val="24"/>
        </w:rPr>
        <w:t xml:space="preserve"> сельсовет для информирования населения о возможностях экономии энергоресурсов в быту и снижения размера платежей за жилищно-коммунальные услуги;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оперативное размещение в СМИ и на официальном сайте  информации по актуальным вопросам энергосбережения в  сельском поселении;</w:t>
      </w:r>
    </w:p>
    <w:p w:rsidR="000C1B38" w:rsidRPr="0076117F" w:rsidRDefault="000C1B38" w:rsidP="000C1B3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>- работа с управляющей организацией, собственниками помещений в МКД,  предоставление им необходимой информации об опыте внедрения энергосберегающих проектов, о кредитовании, доступных технологиях, реализации пилотных и типовых проектов и достигнутых технических и экономических результатах, а также обмен опытом и широкое освещение наиболее эффективных мероприятий.</w:t>
      </w:r>
    </w:p>
    <w:p w:rsidR="000C1B38" w:rsidRPr="0076117F" w:rsidRDefault="000C1B38" w:rsidP="000C1B38">
      <w:pPr>
        <w:ind w:left="540" w:firstLine="168"/>
        <w:rPr>
          <w:rFonts w:ascii="Times New Roman" w:hAnsi="Times New Roman" w:cs="Times New Roman"/>
        </w:rPr>
      </w:pPr>
    </w:p>
    <w:p w:rsidR="000C1B38" w:rsidRPr="0076117F" w:rsidRDefault="000C1B38" w:rsidP="000C1B38">
      <w:pPr>
        <w:ind w:left="540" w:firstLine="168"/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>4. Ресурсное обеспечение Программы</w:t>
      </w:r>
    </w:p>
    <w:p w:rsidR="000C1B38" w:rsidRPr="0076117F" w:rsidRDefault="000C1B38" w:rsidP="000C1B38">
      <w:pPr>
        <w:ind w:left="540" w:firstLine="168"/>
        <w:jc w:val="center"/>
        <w:rPr>
          <w:rFonts w:ascii="Times New Roman" w:hAnsi="Times New Roman" w:cs="Times New Roman"/>
          <w:b/>
        </w:rPr>
      </w:pPr>
    </w:p>
    <w:p w:rsidR="000C1B38" w:rsidRPr="0076117F" w:rsidRDefault="000C1B38" w:rsidP="000C1B38">
      <w:pPr>
        <w:ind w:firstLine="720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Финансовое обеспечение мероприятий Программы планируется осуществить за счет средств бюджета поселения и привлеченных средств.</w:t>
      </w:r>
    </w:p>
    <w:p w:rsidR="000C1B38" w:rsidRPr="0076117F" w:rsidRDefault="000C1B38" w:rsidP="000C1B38">
      <w:pPr>
        <w:ind w:firstLine="708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К реализации мероприятий могут привлекаться средства республиканского и районного  бюджетов в рамках финансирования программ по энергосбережению и </w:t>
      </w:r>
      <w:proofErr w:type="spellStart"/>
      <w:r w:rsidRPr="0076117F">
        <w:rPr>
          <w:rFonts w:ascii="Times New Roman" w:hAnsi="Times New Roman" w:cs="Times New Roman"/>
        </w:rPr>
        <w:t>энергоэффективности</w:t>
      </w:r>
      <w:proofErr w:type="spellEnd"/>
      <w:r w:rsidRPr="0076117F">
        <w:rPr>
          <w:rFonts w:ascii="Times New Roman" w:hAnsi="Times New Roman" w:cs="Times New Roman"/>
        </w:rPr>
        <w:t xml:space="preserve"> и внебюджетные источники.</w:t>
      </w:r>
    </w:p>
    <w:p w:rsidR="000C1B38" w:rsidRPr="0076117F" w:rsidRDefault="000C1B38" w:rsidP="000C1B38">
      <w:pPr>
        <w:ind w:firstLine="708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 xml:space="preserve">Общий объем финансирования Программы из бюджета поселения составляет: </w:t>
      </w:r>
    </w:p>
    <w:p w:rsidR="000C1B38" w:rsidRPr="0076117F" w:rsidRDefault="00620F09" w:rsidP="000C1B38">
      <w:pPr>
        <w:jc w:val="both"/>
        <w:rPr>
          <w:rFonts w:ascii="Times New Roman" w:hAnsi="Times New Roman" w:cs="Times New Roman"/>
          <w:bCs/>
        </w:rPr>
      </w:pPr>
      <w:r w:rsidRPr="0076117F">
        <w:rPr>
          <w:rFonts w:ascii="Times New Roman" w:hAnsi="Times New Roman" w:cs="Times New Roman"/>
        </w:rPr>
        <w:t>2021</w:t>
      </w:r>
      <w:r w:rsidR="000C1B38" w:rsidRPr="0076117F">
        <w:rPr>
          <w:rFonts w:ascii="Times New Roman" w:hAnsi="Times New Roman" w:cs="Times New Roman"/>
        </w:rPr>
        <w:t xml:space="preserve"> год -  </w:t>
      </w:r>
      <w:r w:rsidR="0076117F" w:rsidRPr="0076117F">
        <w:rPr>
          <w:rFonts w:ascii="Times New Roman" w:hAnsi="Times New Roman" w:cs="Times New Roman"/>
        </w:rPr>
        <w:t>20,0</w:t>
      </w:r>
      <w:r w:rsidR="000C1B38" w:rsidRPr="0076117F">
        <w:rPr>
          <w:rFonts w:ascii="Times New Roman" w:hAnsi="Times New Roman" w:cs="Times New Roman"/>
        </w:rPr>
        <w:t xml:space="preserve"> тыс</w:t>
      </w:r>
      <w:proofErr w:type="gramStart"/>
      <w:r w:rsidR="000C1B38" w:rsidRPr="0076117F">
        <w:rPr>
          <w:rFonts w:ascii="Times New Roman" w:hAnsi="Times New Roman" w:cs="Times New Roman"/>
          <w:bCs/>
        </w:rPr>
        <w:t>.р</w:t>
      </w:r>
      <w:proofErr w:type="gramEnd"/>
      <w:r w:rsidR="000C1B38" w:rsidRPr="0076117F">
        <w:rPr>
          <w:rFonts w:ascii="Times New Roman" w:hAnsi="Times New Roman" w:cs="Times New Roman"/>
          <w:bCs/>
        </w:rPr>
        <w:t>уб.</w:t>
      </w:r>
    </w:p>
    <w:p w:rsidR="000C1B38" w:rsidRPr="0076117F" w:rsidRDefault="00620F09" w:rsidP="000C1B38">
      <w:pPr>
        <w:jc w:val="both"/>
        <w:rPr>
          <w:rFonts w:ascii="Times New Roman" w:hAnsi="Times New Roman" w:cs="Times New Roman"/>
          <w:bCs/>
        </w:rPr>
      </w:pPr>
      <w:r w:rsidRPr="0076117F">
        <w:rPr>
          <w:rFonts w:ascii="Times New Roman" w:hAnsi="Times New Roman" w:cs="Times New Roman"/>
          <w:bCs/>
        </w:rPr>
        <w:t>2022</w:t>
      </w:r>
      <w:r w:rsidR="000C1B38" w:rsidRPr="0076117F">
        <w:rPr>
          <w:rFonts w:ascii="Times New Roman" w:hAnsi="Times New Roman" w:cs="Times New Roman"/>
          <w:bCs/>
        </w:rPr>
        <w:t xml:space="preserve"> год – </w:t>
      </w:r>
      <w:r w:rsidR="0076117F" w:rsidRPr="0076117F">
        <w:rPr>
          <w:rFonts w:ascii="Times New Roman" w:hAnsi="Times New Roman" w:cs="Times New Roman"/>
          <w:bCs/>
        </w:rPr>
        <w:t xml:space="preserve">50,0 </w:t>
      </w:r>
      <w:r w:rsidR="000C1B38" w:rsidRPr="0076117F">
        <w:rPr>
          <w:rFonts w:ascii="Times New Roman" w:hAnsi="Times New Roman" w:cs="Times New Roman"/>
          <w:bCs/>
        </w:rPr>
        <w:t xml:space="preserve"> тыс</w:t>
      </w:r>
      <w:proofErr w:type="gramStart"/>
      <w:r w:rsidR="000C1B38" w:rsidRPr="0076117F">
        <w:rPr>
          <w:rFonts w:ascii="Times New Roman" w:hAnsi="Times New Roman" w:cs="Times New Roman"/>
          <w:bCs/>
        </w:rPr>
        <w:t>.р</w:t>
      </w:r>
      <w:proofErr w:type="gramEnd"/>
      <w:r w:rsidR="000C1B38" w:rsidRPr="0076117F">
        <w:rPr>
          <w:rFonts w:ascii="Times New Roman" w:hAnsi="Times New Roman" w:cs="Times New Roman"/>
          <w:bCs/>
        </w:rPr>
        <w:t>уб.</w:t>
      </w:r>
    </w:p>
    <w:p w:rsidR="000C1B38" w:rsidRPr="0076117F" w:rsidRDefault="00620F09" w:rsidP="000C1B38">
      <w:pPr>
        <w:jc w:val="both"/>
        <w:rPr>
          <w:rFonts w:ascii="Times New Roman" w:hAnsi="Times New Roman" w:cs="Times New Roman"/>
          <w:bCs/>
        </w:rPr>
      </w:pPr>
      <w:r w:rsidRPr="0076117F">
        <w:rPr>
          <w:rFonts w:ascii="Times New Roman" w:hAnsi="Times New Roman" w:cs="Times New Roman"/>
          <w:bCs/>
        </w:rPr>
        <w:t>2023</w:t>
      </w:r>
      <w:r w:rsidR="000C1B38" w:rsidRPr="0076117F">
        <w:rPr>
          <w:rFonts w:ascii="Times New Roman" w:hAnsi="Times New Roman" w:cs="Times New Roman"/>
          <w:bCs/>
        </w:rPr>
        <w:t xml:space="preserve"> год – </w:t>
      </w:r>
      <w:r w:rsidR="0076117F" w:rsidRPr="0076117F">
        <w:rPr>
          <w:rFonts w:ascii="Times New Roman" w:hAnsi="Times New Roman" w:cs="Times New Roman"/>
          <w:bCs/>
        </w:rPr>
        <w:t>50,0</w:t>
      </w:r>
      <w:r w:rsidR="000C1B38" w:rsidRPr="0076117F">
        <w:rPr>
          <w:rFonts w:ascii="Times New Roman" w:hAnsi="Times New Roman" w:cs="Times New Roman"/>
          <w:bCs/>
        </w:rPr>
        <w:t xml:space="preserve"> тыс</w:t>
      </w:r>
      <w:proofErr w:type="gramStart"/>
      <w:r w:rsidR="000C1B38" w:rsidRPr="0076117F">
        <w:rPr>
          <w:rFonts w:ascii="Times New Roman" w:hAnsi="Times New Roman" w:cs="Times New Roman"/>
          <w:bCs/>
        </w:rPr>
        <w:t>.р</w:t>
      </w:r>
      <w:proofErr w:type="gramEnd"/>
      <w:r w:rsidR="000C1B38" w:rsidRPr="0076117F">
        <w:rPr>
          <w:rFonts w:ascii="Times New Roman" w:hAnsi="Times New Roman" w:cs="Times New Roman"/>
          <w:bCs/>
        </w:rPr>
        <w:t>уб.</w:t>
      </w:r>
    </w:p>
    <w:p w:rsidR="000C1B38" w:rsidRPr="0076117F" w:rsidRDefault="00620F09" w:rsidP="000C1B38">
      <w:pPr>
        <w:jc w:val="both"/>
        <w:rPr>
          <w:rFonts w:ascii="Times New Roman" w:hAnsi="Times New Roman" w:cs="Times New Roman"/>
          <w:bCs/>
        </w:rPr>
      </w:pPr>
      <w:r w:rsidRPr="0076117F">
        <w:rPr>
          <w:rFonts w:ascii="Times New Roman" w:hAnsi="Times New Roman" w:cs="Times New Roman"/>
          <w:bCs/>
        </w:rPr>
        <w:t>2024</w:t>
      </w:r>
      <w:r w:rsidR="000C1B38" w:rsidRPr="0076117F">
        <w:rPr>
          <w:rFonts w:ascii="Times New Roman" w:hAnsi="Times New Roman" w:cs="Times New Roman"/>
          <w:bCs/>
        </w:rPr>
        <w:t xml:space="preserve"> год – </w:t>
      </w:r>
      <w:r w:rsidR="0076117F" w:rsidRPr="0076117F">
        <w:rPr>
          <w:rFonts w:ascii="Times New Roman" w:hAnsi="Times New Roman" w:cs="Times New Roman"/>
          <w:bCs/>
        </w:rPr>
        <w:t>50,0</w:t>
      </w:r>
      <w:r w:rsidR="000C1B38" w:rsidRPr="0076117F">
        <w:rPr>
          <w:rFonts w:ascii="Times New Roman" w:hAnsi="Times New Roman" w:cs="Times New Roman"/>
          <w:bCs/>
        </w:rPr>
        <w:t xml:space="preserve"> тыс</w:t>
      </w:r>
      <w:proofErr w:type="gramStart"/>
      <w:r w:rsidR="000C1B38" w:rsidRPr="0076117F">
        <w:rPr>
          <w:rFonts w:ascii="Times New Roman" w:hAnsi="Times New Roman" w:cs="Times New Roman"/>
          <w:bCs/>
        </w:rPr>
        <w:t>.р</w:t>
      </w:r>
      <w:proofErr w:type="gramEnd"/>
      <w:r w:rsidR="000C1B38" w:rsidRPr="0076117F">
        <w:rPr>
          <w:rFonts w:ascii="Times New Roman" w:hAnsi="Times New Roman" w:cs="Times New Roman"/>
          <w:bCs/>
        </w:rPr>
        <w:t>уб.</w:t>
      </w:r>
    </w:p>
    <w:p w:rsidR="0076117F" w:rsidRPr="0076117F" w:rsidRDefault="0076117F" w:rsidP="000C1B38">
      <w:pPr>
        <w:jc w:val="both"/>
        <w:rPr>
          <w:rFonts w:ascii="Times New Roman" w:hAnsi="Times New Roman" w:cs="Times New Roman"/>
          <w:bCs/>
        </w:rPr>
      </w:pPr>
      <w:r w:rsidRPr="0076117F">
        <w:rPr>
          <w:rFonts w:ascii="Times New Roman" w:hAnsi="Times New Roman" w:cs="Times New Roman"/>
          <w:bCs/>
        </w:rPr>
        <w:t>2025 год – 50,0 тыс. руб.</w:t>
      </w:r>
    </w:p>
    <w:p w:rsidR="000C1B38" w:rsidRPr="0076117F" w:rsidRDefault="000C1B38" w:rsidP="000C1B38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76117F">
        <w:rPr>
          <w:rFonts w:ascii="Times New Roman" w:hAnsi="Times New Roman" w:cs="Times New Roman"/>
          <w:sz w:val="24"/>
          <w:szCs w:val="24"/>
        </w:rPr>
        <w:t xml:space="preserve">Финансирование энергосберегающих мероприятий за счет средств местного бюджета осуществляется в соответствии с решением Совета сельского поселения </w:t>
      </w:r>
      <w:proofErr w:type="spellStart"/>
      <w:r w:rsidR="00B3239A" w:rsidRPr="0076117F">
        <w:rPr>
          <w:rFonts w:ascii="Times New Roman" w:hAnsi="Times New Roman" w:cs="Times New Roman"/>
          <w:bCs/>
          <w:sz w:val="24"/>
          <w:szCs w:val="24"/>
        </w:rPr>
        <w:t>Каратовский</w:t>
      </w:r>
      <w:proofErr w:type="spellEnd"/>
      <w:r w:rsidR="00B3239A" w:rsidRPr="007611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6117F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B3239A" w:rsidRPr="0076117F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76117F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о бюджете на соответствующий финансовый год.</w:t>
      </w:r>
    </w:p>
    <w:p w:rsidR="000C1B38" w:rsidRPr="0076117F" w:rsidRDefault="000C1B38" w:rsidP="000C1B38">
      <w:pPr>
        <w:ind w:firstLine="708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Объемы финансирования Программы за счет средств бюджета поселения носят прогнозный характер и подлежат уточнению в установленном порядке при формировании и утверждении проекта бюджета поселения на очередной финансовый год.</w:t>
      </w:r>
    </w:p>
    <w:p w:rsidR="000C1B38" w:rsidRPr="0076117F" w:rsidRDefault="000C1B38" w:rsidP="000C1B38">
      <w:pPr>
        <w:ind w:left="540" w:firstLine="168"/>
        <w:rPr>
          <w:rFonts w:ascii="Times New Roman" w:hAnsi="Times New Roman" w:cs="Times New Roman"/>
        </w:rPr>
      </w:pPr>
    </w:p>
    <w:p w:rsidR="000C1B38" w:rsidRPr="0076117F" w:rsidRDefault="000C1B38" w:rsidP="000C1B38">
      <w:pPr>
        <w:ind w:left="540" w:firstLine="168"/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>5. Система управления реализацией Программы</w:t>
      </w:r>
    </w:p>
    <w:p w:rsidR="000C1B38" w:rsidRPr="0076117F" w:rsidRDefault="000C1B38" w:rsidP="000C1B38">
      <w:pPr>
        <w:ind w:left="540" w:firstLine="168"/>
        <w:jc w:val="both"/>
        <w:rPr>
          <w:rFonts w:ascii="Times New Roman" w:hAnsi="Times New Roman" w:cs="Times New Roman"/>
          <w:b/>
        </w:rPr>
      </w:pPr>
    </w:p>
    <w:p w:rsidR="000C1B38" w:rsidRPr="0076117F" w:rsidRDefault="000C1B38" w:rsidP="000C1B38">
      <w:pPr>
        <w:ind w:firstLine="708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Текущее управление реализацией Программы осуществляет Администрация поселения, контролирует выполнение программных мероприятий, целевое и эффективное использование средств, направляемых на реализацию Программы, осуществляет управление исполнителями, готовит ежегодные отчеты о реализации Программы, ежегодно осуществляет оценку достигнутых целей и эффективности реализации Программы.</w:t>
      </w:r>
    </w:p>
    <w:p w:rsidR="000C1B38" w:rsidRPr="0076117F" w:rsidRDefault="000C1B38" w:rsidP="000C1B38">
      <w:p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ab/>
        <w:t xml:space="preserve">Главным ответственным лицом за контролем энергопотребления и реализацию </w:t>
      </w:r>
      <w:r w:rsidRPr="0076117F">
        <w:rPr>
          <w:rFonts w:ascii="Times New Roman" w:hAnsi="Times New Roman" w:cs="Times New Roman"/>
        </w:rPr>
        <w:lastRenderedPageBreak/>
        <w:t>энергосберегающих мероприятий является руководитель муниципального учреждения, эксплуатирующего помещения.</w:t>
      </w:r>
    </w:p>
    <w:p w:rsidR="000C1B38" w:rsidRPr="0076117F" w:rsidRDefault="000C1B38" w:rsidP="000C1B38">
      <w:pPr>
        <w:ind w:left="540" w:firstLine="168"/>
        <w:rPr>
          <w:rFonts w:ascii="Times New Roman" w:hAnsi="Times New Roman" w:cs="Times New Roman"/>
        </w:rPr>
      </w:pPr>
    </w:p>
    <w:p w:rsidR="000C1B38" w:rsidRPr="0076117F" w:rsidRDefault="000C1B38" w:rsidP="000C1B38">
      <w:pPr>
        <w:ind w:left="540" w:firstLine="168"/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>6. Оценка эффективности реализации Программы</w:t>
      </w:r>
    </w:p>
    <w:p w:rsidR="000C1B38" w:rsidRPr="0076117F" w:rsidRDefault="000C1B38" w:rsidP="000C1B38">
      <w:pPr>
        <w:ind w:left="540" w:firstLine="168"/>
        <w:jc w:val="center"/>
        <w:rPr>
          <w:rFonts w:ascii="Times New Roman" w:hAnsi="Times New Roman" w:cs="Times New Roman"/>
          <w:b/>
        </w:rPr>
      </w:pPr>
    </w:p>
    <w:p w:rsidR="000C1B38" w:rsidRPr="0076117F" w:rsidRDefault="000C1B38" w:rsidP="000C1B38">
      <w:pPr>
        <w:ind w:firstLine="708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При реализации мероприятий по энергосбережению и повышению энергетической эффективности должны быть достигнуты конкретные результаты:</w:t>
      </w:r>
    </w:p>
    <w:p w:rsidR="000C1B38" w:rsidRPr="0076117F" w:rsidRDefault="000C1B38" w:rsidP="000C1B38">
      <w:pPr>
        <w:widowControl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экономия энергоресурсов и средств бюджета поселения по административному зданию   не менее 6%;</w:t>
      </w:r>
    </w:p>
    <w:p w:rsidR="000C1B38" w:rsidRPr="0076117F" w:rsidRDefault="000C1B38" w:rsidP="000C1B38">
      <w:pPr>
        <w:widowControl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обеспечение нормальных климатических условий во всех зданиях, расположенных на территории  сельского поселения;</w:t>
      </w:r>
    </w:p>
    <w:p w:rsidR="000C1B38" w:rsidRPr="0076117F" w:rsidRDefault="000C1B38" w:rsidP="000C1B38">
      <w:pPr>
        <w:widowControl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сокращение вредных выбросов в атмосферу;</w:t>
      </w:r>
    </w:p>
    <w:p w:rsidR="000C1B38" w:rsidRPr="0076117F" w:rsidRDefault="000C1B38" w:rsidP="000C1B38">
      <w:pPr>
        <w:widowControl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сокращение бюджетных расходов на тепло- и энергоснабжение муниципальных учреждений;</w:t>
      </w:r>
    </w:p>
    <w:p w:rsidR="000C1B38" w:rsidRPr="0076117F" w:rsidRDefault="000C1B38" w:rsidP="000C1B38">
      <w:pPr>
        <w:widowControl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повышение заинтересованности в энергосбережении населения сельского поселения;</w:t>
      </w:r>
    </w:p>
    <w:p w:rsidR="000C1B38" w:rsidRPr="0076117F" w:rsidRDefault="000C1B38" w:rsidP="000C1B38">
      <w:pPr>
        <w:widowControl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сокращение расходов тепловой и электрической энергии в муниципальных учреждениях;</w:t>
      </w:r>
    </w:p>
    <w:p w:rsidR="000C1B38" w:rsidRPr="0076117F" w:rsidRDefault="000C1B38" w:rsidP="000C1B38">
      <w:pPr>
        <w:widowControl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экономия потребления ресурсов  в муниципальных учреждениях.</w:t>
      </w:r>
    </w:p>
    <w:p w:rsidR="000C1B38" w:rsidRPr="0076117F" w:rsidRDefault="000C1B38" w:rsidP="000C1B38">
      <w:pPr>
        <w:ind w:firstLine="720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Основным целевым показателем (индикатором) по оценке эффективности реализации Программы является удельное потребление энергии в муниципальных зданиях.</w:t>
      </w:r>
    </w:p>
    <w:p w:rsidR="000C1B38" w:rsidRPr="0076117F" w:rsidRDefault="000C1B38" w:rsidP="000C1B38">
      <w:pPr>
        <w:ind w:firstLine="720"/>
        <w:jc w:val="both"/>
        <w:rPr>
          <w:rFonts w:ascii="Times New Roman" w:hAnsi="Times New Roman" w:cs="Times New Roman"/>
          <w:color w:val="FF0000"/>
        </w:rPr>
      </w:pPr>
      <w:r w:rsidRPr="0076117F">
        <w:rPr>
          <w:rFonts w:ascii="Times New Roman" w:hAnsi="Times New Roman" w:cs="Times New Roman"/>
        </w:rPr>
        <w:t xml:space="preserve">Экономия </w:t>
      </w:r>
      <w:proofErr w:type="spellStart"/>
      <w:r w:rsidRPr="0076117F">
        <w:rPr>
          <w:rFonts w:ascii="Times New Roman" w:hAnsi="Times New Roman" w:cs="Times New Roman"/>
        </w:rPr>
        <w:t>ресурсопотребления</w:t>
      </w:r>
      <w:proofErr w:type="spellEnd"/>
      <w:r w:rsidRPr="0076117F">
        <w:rPr>
          <w:rFonts w:ascii="Times New Roman" w:hAnsi="Times New Roman" w:cs="Times New Roman"/>
        </w:rPr>
        <w:t xml:space="preserve"> планируется в виде разницы между прогнозируемым потреблением без реализации энергосберегающих мероприятий и потреблением электроэнергии учетом реализации энергосберегающих мероприятий. Методика и критерии оценки эффективности Программы приведены в приложении № 1-п.</w:t>
      </w:r>
    </w:p>
    <w:p w:rsidR="000C1B38" w:rsidRPr="0076117F" w:rsidRDefault="000C1B38" w:rsidP="000C1B38">
      <w:pPr>
        <w:jc w:val="right"/>
        <w:rPr>
          <w:rFonts w:ascii="Times New Roman" w:hAnsi="Times New Roman" w:cs="Times New Roman"/>
          <w:color w:val="auto"/>
        </w:rPr>
      </w:pPr>
      <w:r w:rsidRPr="0076117F">
        <w:rPr>
          <w:rFonts w:ascii="Times New Roman" w:hAnsi="Times New Roman" w:cs="Times New Roman"/>
        </w:rPr>
        <w:br w:type="page"/>
      </w:r>
      <w:r w:rsidRPr="0076117F">
        <w:rPr>
          <w:rFonts w:ascii="Times New Roman" w:hAnsi="Times New Roman" w:cs="Times New Roman"/>
        </w:rPr>
        <w:lastRenderedPageBreak/>
        <w:t>Приложение 1-п</w:t>
      </w:r>
    </w:p>
    <w:p w:rsidR="000C1B38" w:rsidRPr="0076117F" w:rsidRDefault="000C1B38" w:rsidP="000C1B38">
      <w:pPr>
        <w:ind w:left="540" w:firstLine="168"/>
        <w:rPr>
          <w:rFonts w:ascii="Times New Roman" w:hAnsi="Times New Roman" w:cs="Times New Roman"/>
        </w:rPr>
      </w:pP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>Методика и критерии оценки</w:t>
      </w: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>эффективности долгосрочной целевой программы</w:t>
      </w: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>«Энергосбережение и повышение энергетической эффективности</w:t>
      </w:r>
    </w:p>
    <w:p w:rsidR="000C1B38" w:rsidRPr="0076117F" w:rsidRDefault="000C1B38" w:rsidP="000C1B38">
      <w:pPr>
        <w:jc w:val="center"/>
        <w:rPr>
          <w:rFonts w:ascii="Times New Roman" w:hAnsi="Times New Roman" w:cs="Times New Roman"/>
          <w:b/>
        </w:rPr>
      </w:pPr>
      <w:r w:rsidRPr="0076117F">
        <w:rPr>
          <w:rFonts w:ascii="Times New Roman" w:hAnsi="Times New Roman" w:cs="Times New Roman"/>
          <w:b/>
        </w:rPr>
        <w:t xml:space="preserve">в муниципальном образовании </w:t>
      </w:r>
      <w:r w:rsidRPr="0076117F">
        <w:rPr>
          <w:rFonts w:ascii="Times New Roman" w:eastAsia="Calibri" w:hAnsi="Times New Roman" w:cs="Times New Roman"/>
          <w:b/>
          <w:lang w:eastAsia="en-US"/>
        </w:rPr>
        <w:t xml:space="preserve">сельского  поселения </w:t>
      </w:r>
      <w:proofErr w:type="spellStart"/>
      <w:r w:rsidR="00B3239A" w:rsidRPr="0076117F">
        <w:rPr>
          <w:rFonts w:ascii="Times New Roman" w:hAnsi="Times New Roman" w:cs="Times New Roman"/>
          <w:b/>
          <w:bCs/>
        </w:rPr>
        <w:t>Каратовский</w:t>
      </w:r>
      <w:proofErr w:type="spellEnd"/>
      <w:r w:rsidR="00B3239A" w:rsidRPr="0076117F">
        <w:rPr>
          <w:rFonts w:ascii="Times New Roman" w:hAnsi="Times New Roman" w:cs="Times New Roman"/>
          <w:b/>
          <w:bCs/>
        </w:rPr>
        <w:t xml:space="preserve"> </w:t>
      </w:r>
      <w:r w:rsidRPr="0076117F">
        <w:rPr>
          <w:rFonts w:ascii="Times New Roman" w:eastAsia="Calibri" w:hAnsi="Times New Roman" w:cs="Times New Roman"/>
          <w:b/>
          <w:lang w:eastAsia="en-US"/>
        </w:rPr>
        <w:t xml:space="preserve">сельсовет муниципального района </w:t>
      </w:r>
      <w:proofErr w:type="spellStart"/>
      <w:r w:rsidR="00B3239A" w:rsidRPr="0076117F">
        <w:rPr>
          <w:rFonts w:ascii="Times New Roman" w:eastAsia="Calibri" w:hAnsi="Times New Roman" w:cs="Times New Roman"/>
          <w:b/>
          <w:lang w:eastAsia="en-US"/>
        </w:rPr>
        <w:t>Туймазинский</w:t>
      </w:r>
      <w:proofErr w:type="spellEnd"/>
      <w:r w:rsidRPr="0076117F">
        <w:rPr>
          <w:rFonts w:ascii="Times New Roman" w:eastAsia="Calibri" w:hAnsi="Times New Roman" w:cs="Times New Roman"/>
          <w:b/>
          <w:lang w:eastAsia="en-US"/>
        </w:rPr>
        <w:t xml:space="preserve"> район Республики Башкортостан </w:t>
      </w:r>
      <w:r w:rsidRPr="0076117F">
        <w:rPr>
          <w:rFonts w:ascii="Times New Roman" w:hAnsi="Times New Roman" w:cs="Times New Roman"/>
          <w:b/>
        </w:rPr>
        <w:t xml:space="preserve"> на </w:t>
      </w:r>
      <w:r w:rsidR="00620F09" w:rsidRPr="0076117F">
        <w:rPr>
          <w:rFonts w:ascii="Times New Roman" w:hAnsi="Times New Roman" w:cs="Times New Roman"/>
          <w:b/>
          <w:bCs/>
        </w:rPr>
        <w:t>202</w:t>
      </w:r>
      <w:r w:rsidR="00B066D2">
        <w:rPr>
          <w:rFonts w:ascii="Times New Roman" w:hAnsi="Times New Roman" w:cs="Times New Roman"/>
          <w:b/>
          <w:bCs/>
        </w:rPr>
        <w:t>1</w:t>
      </w:r>
      <w:r w:rsidR="00620F09" w:rsidRPr="0076117F">
        <w:rPr>
          <w:rFonts w:ascii="Times New Roman" w:hAnsi="Times New Roman" w:cs="Times New Roman"/>
          <w:b/>
          <w:bCs/>
        </w:rPr>
        <w:t>-202</w:t>
      </w:r>
      <w:r w:rsidR="0076117F" w:rsidRPr="0076117F">
        <w:rPr>
          <w:rFonts w:ascii="Times New Roman" w:hAnsi="Times New Roman" w:cs="Times New Roman"/>
          <w:b/>
          <w:bCs/>
        </w:rPr>
        <w:t>5</w:t>
      </w:r>
      <w:r w:rsidR="00B066D2">
        <w:rPr>
          <w:rFonts w:ascii="Times New Roman" w:hAnsi="Times New Roman" w:cs="Times New Roman"/>
          <w:b/>
          <w:bCs/>
        </w:rPr>
        <w:t xml:space="preserve"> </w:t>
      </w:r>
      <w:r w:rsidRPr="0076117F">
        <w:rPr>
          <w:rFonts w:ascii="Times New Roman" w:hAnsi="Times New Roman" w:cs="Times New Roman"/>
          <w:b/>
        </w:rPr>
        <w:t>годы»</w:t>
      </w:r>
    </w:p>
    <w:p w:rsidR="000C1B38" w:rsidRPr="0076117F" w:rsidRDefault="000C1B38" w:rsidP="000C1B38">
      <w:pPr>
        <w:ind w:firstLine="720"/>
        <w:jc w:val="both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Оценка эффективности реализации Программы производится путем сравнения фактически достигнутого показателя за соответствующий год с его прогнозным значением, утвержденным Программой.</w:t>
      </w:r>
    </w:p>
    <w:p w:rsidR="000C1B38" w:rsidRPr="0076117F" w:rsidRDefault="000C1B38" w:rsidP="000C1B38">
      <w:pPr>
        <w:ind w:left="540" w:firstLine="168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Критерии оценки эффективности реализации Программы:</w:t>
      </w:r>
    </w:p>
    <w:p w:rsidR="000C1B38" w:rsidRPr="0076117F" w:rsidRDefault="000C1B38" w:rsidP="000C1B38">
      <w:pPr>
        <w:ind w:left="540" w:firstLine="168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Программа реализуется эффективно (за отчетный год, за весь период реализации), если ее эффективность составляет 80 % и более.</w:t>
      </w:r>
    </w:p>
    <w:p w:rsidR="000C1B38" w:rsidRPr="0076117F" w:rsidRDefault="000C1B38" w:rsidP="000C1B38">
      <w:pPr>
        <w:ind w:left="540" w:firstLine="168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Программа нуждается в корректировке и доработке, если эффективность реализации Программы составляет 60-80 %.</w:t>
      </w:r>
    </w:p>
    <w:p w:rsidR="000C1B38" w:rsidRPr="0076117F" w:rsidRDefault="000C1B38" w:rsidP="000C1B38">
      <w:pPr>
        <w:ind w:left="540" w:firstLine="168"/>
        <w:rPr>
          <w:rFonts w:ascii="Times New Roman" w:hAnsi="Times New Roman" w:cs="Times New Roman"/>
        </w:rPr>
      </w:pPr>
      <w:r w:rsidRPr="0076117F">
        <w:rPr>
          <w:rFonts w:ascii="Times New Roman" w:hAnsi="Times New Roman" w:cs="Times New Roman"/>
        </w:rPr>
        <w:t>Программа считается неэффективной, если мероприятия Программы выполнены с эффективностью менее 60%.</w:t>
      </w:r>
    </w:p>
    <w:p w:rsidR="000C1B38" w:rsidRPr="0076117F" w:rsidRDefault="000C1B38" w:rsidP="000C1B38">
      <w:pPr>
        <w:ind w:left="540" w:firstLine="168"/>
      </w:pPr>
    </w:p>
    <w:p w:rsidR="000C1B38" w:rsidRDefault="000C1B38" w:rsidP="000C1B38">
      <w:pPr>
        <w:ind w:left="540" w:firstLine="168"/>
        <w:jc w:val="right"/>
        <w:rPr>
          <w:sz w:val="28"/>
          <w:szCs w:val="28"/>
        </w:rPr>
      </w:pPr>
    </w:p>
    <w:sectPr w:rsidR="000C1B38" w:rsidSect="0076117F">
      <w:pgSz w:w="11909" w:h="16834"/>
      <w:pgMar w:top="426" w:right="992" w:bottom="284" w:left="142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E46AA"/>
    <w:multiLevelType w:val="hybridMultilevel"/>
    <w:tmpl w:val="5C580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F7FF3"/>
    <w:multiLevelType w:val="hybridMultilevel"/>
    <w:tmpl w:val="B488487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20C4292"/>
    <w:multiLevelType w:val="hybridMultilevel"/>
    <w:tmpl w:val="3A94A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F1145"/>
    <w:multiLevelType w:val="hybridMultilevel"/>
    <w:tmpl w:val="7E4A44FA"/>
    <w:lvl w:ilvl="0" w:tplc="3DC061C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3E0D33"/>
    <w:multiLevelType w:val="multilevel"/>
    <w:tmpl w:val="62D4D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260"/>
        </w:tabs>
        <w:ind w:left="126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>
    <w:nsid w:val="565D6511"/>
    <w:multiLevelType w:val="hybridMultilevel"/>
    <w:tmpl w:val="35706E0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B54725F"/>
    <w:multiLevelType w:val="multilevel"/>
    <w:tmpl w:val="CC5A3A38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5E5A7960"/>
    <w:multiLevelType w:val="hybridMultilevel"/>
    <w:tmpl w:val="6066B856"/>
    <w:lvl w:ilvl="0" w:tplc="3DC061C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EC19BD"/>
    <w:multiLevelType w:val="hybridMultilevel"/>
    <w:tmpl w:val="38965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5D6A00"/>
    <w:multiLevelType w:val="singleLevel"/>
    <w:tmpl w:val="98C2C95A"/>
    <w:lvl w:ilvl="0">
      <w:start w:val="1"/>
      <w:numFmt w:val="decimal"/>
      <w:lvlText w:val="2.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7832606C"/>
    <w:multiLevelType w:val="singleLevel"/>
    <w:tmpl w:val="BA6427BC"/>
    <w:lvl w:ilvl="0">
      <w:start w:val="1"/>
      <w:numFmt w:val="decimal"/>
      <w:lvlText w:val="%1."/>
      <w:legacy w:legacy="1" w:legacySpace="0" w:legacyIndent="24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7A5D046E"/>
    <w:multiLevelType w:val="hybridMultilevel"/>
    <w:tmpl w:val="2F2E794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7B373563"/>
    <w:multiLevelType w:val="singleLevel"/>
    <w:tmpl w:val="B21C47F6"/>
    <w:lvl w:ilvl="0">
      <w:start w:val="3"/>
      <w:numFmt w:val="decimal"/>
      <w:lvlText w:val="%1."/>
      <w:legacy w:legacy="1" w:legacySpace="0" w:legacyIndent="24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7D3E7830"/>
    <w:multiLevelType w:val="hybridMultilevel"/>
    <w:tmpl w:val="50AEA88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0"/>
  </w:num>
  <w:num w:numId="3">
    <w:abstractNumId w:val="10"/>
    <w:lvlOverride w:ilvl="0">
      <w:startOverride w:val="1"/>
    </w:lvlOverride>
  </w:num>
  <w:num w:numId="4">
    <w:abstractNumId w:val="9"/>
  </w:num>
  <w:num w:numId="5">
    <w:abstractNumId w:val="9"/>
    <w:lvlOverride w:ilvl="0">
      <w:startOverride w:val="1"/>
    </w:lvlOverride>
  </w:num>
  <w:num w:numId="6">
    <w:abstractNumId w:val="12"/>
  </w:num>
  <w:num w:numId="7">
    <w:abstractNumId w:val="12"/>
    <w:lvlOverride w:ilvl="0">
      <w:startOverride w:val="3"/>
    </w:lvlOverride>
  </w:num>
  <w:num w:numId="8">
    <w:abstractNumId w:val="3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3"/>
  </w:num>
  <w:num w:numId="1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8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D66"/>
    <w:rsid w:val="000268A4"/>
    <w:rsid w:val="000B28C3"/>
    <w:rsid w:val="000C1B38"/>
    <w:rsid w:val="000F1474"/>
    <w:rsid w:val="002908BF"/>
    <w:rsid w:val="003503BF"/>
    <w:rsid w:val="005C133E"/>
    <w:rsid w:val="005C5EBB"/>
    <w:rsid w:val="00620F09"/>
    <w:rsid w:val="0073611E"/>
    <w:rsid w:val="0076117F"/>
    <w:rsid w:val="007D5D66"/>
    <w:rsid w:val="00836E51"/>
    <w:rsid w:val="008A4830"/>
    <w:rsid w:val="008E1D1E"/>
    <w:rsid w:val="009174EB"/>
    <w:rsid w:val="0093019A"/>
    <w:rsid w:val="009724E7"/>
    <w:rsid w:val="009966FA"/>
    <w:rsid w:val="009B7604"/>
    <w:rsid w:val="00A5202D"/>
    <w:rsid w:val="00A72AB9"/>
    <w:rsid w:val="00A9491B"/>
    <w:rsid w:val="00AC7052"/>
    <w:rsid w:val="00B04C9B"/>
    <w:rsid w:val="00B066D2"/>
    <w:rsid w:val="00B2164E"/>
    <w:rsid w:val="00B3239A"/>
    <w:rsid w:val="00B45078"/>
    <w:rsid w:val="00CD048F"/>
    <w:rsid w:val="00D95402"/>
    <w:rsid w:val="00E1173C"/>
    <w:rsid w:val="00E80998"/>
    <w:rsid w:val="00EB6CEF"/>
    <w:rsid w:val="00F27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40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aliases w:val="Заголовок 1 не нумерованный"/>
    <w:basedOn w:val="a"/>
    <w:next w:val="a"/>
    <w:link w:val="10"/>
    <w:uiPriority w:val="99"/>
    <w:qFormat/>
    <w:rsid w:val="00D95402"/>
    <w:pPr>
      <w:keepNext/>
      <w:widowControl/>
      <w:jc w:val="center"/>
      <w:outlineLvl w:val="0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не нумерованный Знак"/>
    <w:basedOn w:val="a0"/>
    <w:link w:val="1"/>
    <w:uiPriority w:val="99"/>
    <w:rsid w:val="00D954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D95402"/>
    <w:pPr>
      <w:widowControl/>
      <w:jc w:val="center"/>
    </w:pPr>
    <w:rPr>
      <w:rFonts w:ascii="Times New Roman Bash" w:eastAsia="Calibri" w:hAnsi="Times New Roman Bash" w:cs="Times New Roman"/>
      <w:b/>
      <w:color w:val="auto"/>
      <w:lang w:val="be-BY" w:bidi="ar-SA"/>
    </w:rPr>
  </w:style>
  <w:style w:type="character" w:customStyle="1" w:styleId="a4">
    <w:name w:val="Основной текст Знак"/>
    <w:basedOn w:val="a0"/>
    <w:link w:val="a3"/>
    <w:uiPriority w:val="99"/>
    <w:semiHidden/>
    <w:rsid w:val="00D95402"/>
    <w:rPr>
      <w:rFonts w:ascii="Times New Roman Bash" w:eastAsia="Calibri" w:hAnsi="Times New Roman Bash" w:cs="Times New Roman"/>
      <w:b/>
      <w:sz w:val="24"/>
      <w:szCs w:val="24"/>
      <w:lang w:val="be-BY" w:eastAsia="ru-RU"/>
    </w:rPr>
  </w:style>
  <w:style w:type="paragraph" w:styleId="2">
    <w:name w:val="Body Text 2"/>
    <w:basedOn w:val="a"/>
    <w:link w:val="20"/>
    <w:uiPriority w:val="99"/>
    <w:semiHidden/>
    <w:unhideWhenUsed/>
    <w:rsid w:val="00D95402"/>
    <w:pPr>
      <w:widowControl/>
      <w:overflowPunct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0">
    <w:name w:val="Основной текст 2 Знак"/>
    <w:basedOn w:val="a0"/>
    <w:link w:val="2"/>
    <w:uiPriority w:val="99"/>
    <w:semiHidden/>
    <w:rsid w:val="00D954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D95402"/>
    <w:pPr>
      <w:ind w:left="720"/>
      <w:contextualSpacing/>
    </w:pPr>
  </w:style>
  <w:style w:type="character" w:customStyle="1" w:styleId="21">
    <w:name w:val="Основной текст (2)"/>
    <w:basedOn w:val="a0"/>
    <w:rsid w:val="00D9540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0C1B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9491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491B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styleId="a8">
    <w:name w:val="Hyperlink"/>
    <w:rsid w:val="00B3239A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40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aliases w:val="Заголовок 1 не нумерованный"/>
    <w:basedOn w:val="a"/>
    <w:next w:val="a"/>
    <w:link w:val="10"/>
    <w:uiPriority w:val="99"/>
    <w:qFormat/>
    <w:rsid w:val="00D95402"/>
    <w:pPr>
      <w:keepNext/>
      <w:widowControl/>
      <w:jc w:val="center"/>
      <w:outlineLvl w:val="0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не нумерованный Знак"/>
    <w:basedOn w:val="a0"/>
    <w:link w:val="1"/>
    <w:uiPriority w:val="99"/>
    <w:rsid w:val="00D954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D95402"/>
    <w:pPr>
      <w:widowControl/>
      <w:jc w:val="center"/>
    </w:pPr>
    <w:rPr>
      <w:rFonts w:ascii="Times New Roman Bash" w:eastAsia="Calibri" w:hAnsi="Times New Roman Bash" w:cs="Times New Roman"/>
      <w:b/>
      <w:color w:val="auto"/>
      <w:lang w:val="be-BY" w:bidi="ar-SA"/>
    </w:rPr>
  </w:style>
  <w:style w:type="character" w:customStyle="1" w:styleId="a4">
    <w:name w:val="Основной текст Знак"/>
    <w:basedOn w:val="a0"/>
    <w:link w:val="a3"/>
    <w:uiPriority w:val="99"/>
    <w:semiHidden/>
    <w:rsid w:val="00D95402"/>
    <w:rPr>
      <w:rFonts w:ascii="Times New Roman Bash" w:eastAsia="Calibri" w:hAnsi="Times New Roman Bash" w:cs="Times New Roman"/>
      <w:b/>
      <w:sz w:val="24"/>
      <w:szCs w:val="24"/>
      <w:lang w:val="be-BY" w:eastAsia="ru-RU"/>
    </w:rPr>
  </w:style>
  <w:style w:type="paragraph" w:styleId="2">
    <w:name w:val="Body Text 2"/>
    <w:basedOn w:val="a"/>
    <w:link w:val="20"/>
    <w:uiPriority w:val="99"/>
    <w:semiHidden/>
    <w:unhideWhenUsed/>
    <w:rsid w:val="00D95402"/>
    <w:pPr>
      <w:widowControl/>
      <w:overflowPunct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0">
    <w:name w:val="Основной текст 2 Знак"/>
    <w:basedOn w:val="a0"/>
    <w:link w:val="2"/>
    <w:uiPriority w:val="99"/>
    <w:semiHidden/>
    <w:rsid w:val="00D954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D95402"/>
    <w:pPr>
      <w:ind w:left="720"/>
      <w:contextualSpacing/>
    </w:pPr>
  </w:style>
  <w:style w:type="character" w:customStyle="1" w:styleId="21">
    <w:name w:val="Основной текст (2)"/>
    <w:basedOn w:val="a0"/>
    <w:rsid w:val="00D9540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0C1B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9491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491B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60.karat@bashkortosta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FC688-DBA3-489A-892E-494E222F8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3277</Words>
  <Characters>18684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Управдел</cp:lastModifiedBy>
  <cp:revision>13</cp:revision>
  <cp:lastPrinted>2021-07-22T09:35:00Z</cp:lastPrinted>
  <dcterms:created xsi:type="dcterms:W3CDTF">2021-07-20T04:40:00Z</dcterms:created>
  <dcterms:modified xsi:type="dcterms:W3CDTF">2021-07-22T09:38:00Z</dcterms:modified>
</cp:coreProperties>
</file>